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9C" w:rsidRDefault="001355E4" w:rsidP="00D8599C">
      <w:pPr>
        <w:spacing w:after="0" w:line="240" w:lineRule="auto"/>
        <w:jc w:val="center"/>
        <w:rPr>
          <w:rFonts w:ascii="Times New Roman" w:hAnsi="Times New Roman"/>
          <w:sz w:val="28"/>
          <w:szCs w:val="28"/>
        </w:rPr>
      </w:pPr>
      <w:r w:rsidRPr="00BD1633">
        <w:rPr>
          <w:rFonts w:ascii="Times New Roman" w:hAnsi="Times New Roman"/>
          <w:sz w:val="28"/>
          <w:szCs w:val="28"/>
        </w:rPr>
        <w:t xml:space="preserve">Муниципальное бюджетное </w:t>
      </w:r>
      <w:r>
        <w:rPr>
          <w:rFonts w:ascii="Times New Roman" w:hAnsi="Times New Roman"/>
          <w:sz w:val="28"/>
          <w:szCs w:val="28"/>
        </w:rPr>
        <w:t>обще</w:t>
      </w:r>
      <w:r w:rsidRPr="00BD1633">
        <w:rPr>
          <w:rFonts w:ascii="Times New Roman" w:hAnsi="Times New Roman"/>
          <w:sz w:val="28"/>
          <w:szCs w:val="28"/>
        </w:rPr>
        <w:t>образовательное учреждение сред</w:t>
      </w:r>
      <w:r>
        <w:rPr>
          <w:rFonts w:ascii="Times New Roman" w:hAnsi="Times New Roman"/>
          <w:sz w:val="28"/>
          <w:szCs w:val="28"/>
        </w:rPr>
        <w:t>няя школа №8</w:t>
      </w:r>
      <w:r w:rsidRPr="00BD1633">
        <w:rPr>
          <w:rFonts w:ascii="Times New Roman" w:hAnsi="Times New Roman"/>
          <w:sz w:val="28"/>
          <w:szCs w:val="28"/>
        </w:rPr>
        <w:t xml:space="preserve"> городского округа</w:t>
      </w:r>
    </w:p>
    <w:p w:rsidR="001355E4" w:rsidRPr="00BD1633" w:rsidRDefault="00D8599C" w:rsidP="00D8599C">
      <w:pPr>
        <w:spacing w:after="0" w:line="240" w:lineRule="auto"/>
        <w:jc w:val="center"/>
        <w:rPr>
          <w:rFonts w:ascii="Times New Roman" w:hAnsi="Times New Roman"/>
          <w:sz w:val="28"/>
          <w:szCs w:val="28"/>
        </w:rPr>
      </w:pPr>
      <w:r>
        <w:rPr>
          <w:rFonts w:ascii="Times New Roman" w:hAnsi="Times New Roman"/>
          <w:sz w:val="28"/>
          <w:szCs w:val="28"/>
        </w:rPr>
        <w:t xml:space="preserve"> г. Выксы</w:t>
      </w:r>
      <w:bookmarkStart w:id="0" w:name="_GoBack"/>
      <w:bookmarkEnd w:id="0"/>
      <w:r w:rsidR="001355E4" w:rsidRPr="00BD1633">
        <w:rPr>
          <w:rFonts w:ascii="Times New Roman" w:hAnsi="Times New Roman"/>
          <w:sz w:val="28"/>
          <w:szCs w:val="28"/>
        </w:rPr>
        <w:t>Нижегородской области</w:t>
      </w:r>
    </w:p>
    <w:p w:rsidR="001355E4" w:rsidRPr="00396482" w:rsidRDefault="001355E4" w:rsidP="001355E4">
      <w:pPr>
        <w:spacing w:line="360" w:lineRule="auto"/>
        <w:contextualSpacing/>
        <w:jc w:val="both"/>
        <w:rPr>
          <w:rFonts w:ascii="Times New Roman" w:hAnsi="Times New Roman"/>
          <w:sz w:val="28"/>
          <w:szCs w:val="28"/>
        </w:rPr>
      </w:pPr>
    </w:p>
    <w:p w:rsidR="001355E4" w:rsidRPr="00396482" w:rsidRDefault="001355E4" w:rsidP="001355E4">
      <w:pPr>
        <w:spacing w:line="360" w:lineRule="auto"/>
        <w:contextualSpacing/>
        <w:jc w:val="both"/>
        <w:rPr>
          <w:rFonts w:ascii="Times New Roman" w:hAnsi="Times New Roman"/>
          <w:sz w:val="28"/>
          <w:szCs w:val="28"/>
        </w:rPr>
      </w:pPr>
    </w:p>
    <w:p w:rsidR="001355E4" w:rsidRPr="00396482" w:rsidRDefault="001355E4" w:rsidP="001355E4">
      <w:pPr>
        <w:spacing w:line="360" w:lineRule="auto"/>
        <w:contextualSpacing/>
        <w:jc w:val="both"/>
        <w:rPr>
          <w:rFonts w:ascii="Times New Roman" w:hAnsi="Times New Roman"/>
          <w:sz w:val="28"/>
          <w:szCs w:val="28"/>
        </w:rPr>
      </w:pPr>
    </w:p>
    <w:p w:rsidR="001355E4" w:rsidRPr="00396482" w:rsidRDefault="001355E4" w:rsidP="001355E4">
      <w:pPr>
        <w:spacing w:line="360" w:lineRule="auto"/>
        <w:contextualSpacing/>
        <w:jc w:val="both"/>
        <w:rPr>
          <w:rFonts w:ascii="Times New Roman" w:hAnsi="Times New Roman"/>
          <w:sz w:val="28"/>
          <w:szCs w:val="28"/>
        </w:rPr>
      </w:pPr>
    </w:p>
    <w:p w:rsidR="001355E4" w:rsidRPr="00396482" w:rsidRDefault="001355E4" w:rsidP="001355E4">
      <w:pPr>
        <w:spacing w:line="360" w:lineRule="auto"/>
        <w:contextualSpacing/>
        <w:jc w:val="both"/>
        <w:rPr>
          <w:rFonts w:ascii="Times New Roman" w:hAnsi="Times New Roman"/>
          <w:sz w:val="28"/>
          <w:szCs w:val="28"/>
        </w:rPr>
      </w:pPr>
    </w:p>
    <w:p w:rsidR="001355E4" w:rsidRPr="00063462" w:rsidRDefault="001355E4" w:rsidP="001355E4">
      <w:pPr>
        <w:spacing w:line="360" w:lineRule="auto"/>
        <w:contextualSpacing/>
        <w:jc w:val="both"/>
        <w:rPr>
          <w:rFonts w:ascii="Times New Roman" w:hAnsi="Times New Roman"/>
          <w:sz w:val="36"/>
          <w:szCs w:val="36"/>
        </w:rPr>
      </w:pPr>
    </w:p>
    <w:p w:rsidR="001355E4" w:rsidRPr="00BE27CD" w:rsidRDefault="001355E4" w:rsidP="001355E4">
      <w:pPr>
        <w:autoSpaceDE w:val="0"/>
        <w:spacing w:line="360" w:lineRule="auto"/>
        <w:contextualSpacing/>
        <w:jc w:val="center"/>
        <w:rPr>
          <w:rFonts w:ascii="Times New Roman" w:eastAsia="Times New Roman CYR" w:hAnsi="Times New Roman"/>
          <w:b/>
          <w:color w:val="000000" w:themeColor="text1"/>
          <w:sz w:val="48"/>
          <w:szCs w:val="36"/>
        </w:rPr>
      </w:pPr>
      <w:r w:rsidRPr="00BE27CD">
        <w:rPr>
          <w:rFonts w:ascii="Times New Roman" w:eastAsia="Times New Roman CYR" w:hAnsi="Times New Roman"/>
          <w:b/>
          <w:color w:val="000000" w:themeColor="text1"/>
          <w:sz w:val="48"/>
          <w:szCs w:val="36"/>
        </w:rPr>
        <w:t>«</w:t>
      </w:r>
      <w:r w:rsidR="008B780F" w:rsidRPr="00BE27CD">
        <w:rPr>
          <w:rFonts w:ascii="Times New Roman" w:eastAsia="Times New Roman CYR" w:hAnsi="Times New Roman"/>
          <w:b/>
          <w:color w:val="000000" w:themeColor="text1"/>
          <w:sz w:val="48"/>
          <w:szCs w:val="36"/>
        </w:rPr>
        <w:t>Чувство равновесия</w:t>
      </w:r>
      <w:r w:rsidRPr="00BE27CD">
        <w:rPr>
          <w:rFonts w:ascii="Times New Roman" w:eastAsia="Times New Roman CYR" w:hAnsi="Times New Roman"/>
          <w:b/>
          <w:color w:val="000000" w:themeColor="text1"/>
          <w:sz w:val="48"/>
          <w:szCs w:val="36"/>
        </w:rPr>
        <w:t>»</w:t>
      </w:r>
    </w:p>
    <w:p w:rsidR="001355E4" w:rsidRPr="00396482" w:rsidRDefault="001355E4" w:rsidP="001355E4">
      <w:pPr>
        <w:autoSpaceDE w:val="0"/>
        <w:spacing w:line="360" w:lineRule="auto"/>
        <w:contextualSpacing/>
        <w:jc w:val="both"/>
        <w:rPr>
          <w:rFonts w:ascii="Times New Roman" w:eastAsia="Times New Roman CYR" w:hAnsi="Times New Roman"/>
          <w:sz w:val="28"/>
          <w:szCs w:val="28"/>
        </w:rPr>
      </w:pPr>
    </w:p>
    <w:p w:rsidR="00D8599C" w:rsidRPr="00D8599C" w:rsidRDefault="00D8599C" w:rsidP="00D8599C">
      <w:pPr>
        <w:autoSpaceDE w:val="0"/>
        <w:spacing w:line="360" w:lineRule="auto"/>
        <w:ind w:firstLine="567"/>
        <w:contextualSpacing/>
        <w:jc w:val="center"/>
        <w:rPr>
          <w:rFonts w:ascii="Times New Roman" w:hAnsi="Times New Roman" w:cs="Times New Roman"/>
          <w:bCs/>
          <w:sz w:val="28"/>
          <w:szCs w:val="28"/>
        </w:rPr>
      </w:pPr>
      <w:r w:rsidRPr="00D8599C">
        <w:rPr>
          <w:rFonts w:ascii="Times New Roman" w:hAnsi="Times New Roman" w:cs="Times New Roman"/>
          <w:bCs/>
          <w:i/>
          <w:iCs/>
          <w:sz w:val="28"/>
          <w:szCs w:val="28"/>
        </w:rPr>
        <w:t>Естественнонаучное отделение</w:t>
      </w:r>
    </w:p>
    <w:p w:rsidR="00D8599C" w:rsidRPr="00D8599C" w:rsidRDefault="00D8599C" w:rsidP="00D8599C">
      <w:pPr>
        <w:autoSpaceDE w:val="0"/>
        <w:spacing w:line="360" w:lineRule="auto"/>
        <w:ind w:firstLine="567"/>
        <w:contextualSpacing/>
        <w:jc w:val="center"/>
        <w:rPr>
          <w:rFonts w:ascii="Times New Roman" w:hAnsi="Times New Roman" w:cs="Times New Roman"/>
          <w:bCs/>
          <w:sz w:val="28"/>
          <w:szCs w:val="28"/>
        </w:rPr>
      </w:pPr>
      <w:r w:rsidRPr="00D8599C">
        <w:rPr>
          <w:rFonts w:ascii="Times New Roman" w:hAnsi="Times New Roman" w:cs="Times New Roman"/>
          <w:bCs/>
          <w:i/>
          <w:iCs/>
          <w:sz w:val="28"/>
          <w:szCs w:val="28"/>
        </w:rPr>
        <w:t>Секция – экологическая</w:t>
      </w:r>
    </w:p>
    <w:p w:rsidR="001355E4" w:rsidRPr="00396482" w:rsidRDefault="001355E4" w:rsidP="001355E4">
      <w:pPr>
        <w:autoSpaceDE w:val="0"/>
        <w:spacing w:line="360" w:lineRule="auto"/>
        <w:ind w:firstLine="567"/>
        <w:contextualSpacing/>
        <w:jc w:val="center"/>
        <w:rPr>
          <w:rFonts w:ascii="Times New Roman" w:eastAsia="Times New Roman CYR" w:hAnsi="Times New Roman"/>
          <w:sz w:val="28"/>
          <w:szCs w:val="28"/>
        </w:rPr>
      </w:pPr>
    </w:p>
    <w:p w:rsidR="001355E4" w:rsidRPr="00396482" w:rsidRDefault="001355E4" w:rsidP="001355E4">
      <w:pPr>
        <w:autoSpaceDE w:val="0"/>
        <w:spacing w:line="360" w:lineRule="auto"/>
        <w:contextualSpacing/>
        <w:jc w:val="both"/>
        <w:rPr>
          <w:rFonts w:ascii="Times New Roman" w:eastAsia="Times New Roman CYR" w:hAnsi="Times New Roman"/>
          <w:sz w:val="28"/>
          <w:szCs w:val="28"/>
        </w:rPr>
      </w:pPr>
    </w:p>
    <w:p w:rsidR="001355E4" w:rsidRPr="00396482" w:rsidRDefault="001355E4" w:rsidP="001355E4">
      <w:pPr>
        <w:autoSpaceDE w:val="0"/>
        <w:spacing w:line="360" w:lineRule="auto"/>
        <w:contextualSpacing/>
        <w:jc w:val="both"/>
        <w:rPr>
          <w:rFonts w:ascii="Times New Roman" w:eastAsia="Times New Roman CYR" w:hAnsi="Times New Roman"/>
          <w:sz w:val="28"/>
          <w:szCs w:val="28"/>
        </w:rPr>
      </w:pPr>
    </w:p>
    <w:p w:rsidR="001355E4" w:rsidRPr="00396482" w:rsidRDefault="001355E4" w:rsidP="001355E4">
      <w:pPr>
        <w:spacing w:line="360" w:lineRule="auto"/>
        <w:ind w:left="4820"/>
        <w:contextualSpacing/>
        <w:rPr>
          <w:rFonts w:ascii="Times New Roman" w:hAnsi="Times New Roman"/>
          <w:sz w:val="28"/>
          <w:szCs w:val="28"/>
        </w:rPr>
      </w:pPr>
      <w:r w:rsidRPr="00396482">
        <w:rPr>
          <w:rFonts w:ascii="Times New Roman" w:hAnsi="Times New Roman"/>
          <w:sz w:val="28"/>
          <w:szCs w:val="28"/>
        </w:rPr>
        <w:t>Работу выполнила:</w:t>
      </w:r>
    </w:p>
    <w:p w:rsidR="001355E4" w:rsidRPr="00396482" w:rsidRDefault="00401578" w:rsidP="001355E4">
      <w:pPr>
        <w:tabs>
          <w:tab w:val="left" w:pos="2160"/>
          <w:tab w:val="left" w:pos="5580"/>
          <w:tab w:val="right" w:pos="9746"/>
        </w:tabs>
        <w:spacing w:line="360" w:lineRule="auto"/>
        <w:ind w:left="4536"/>
        <w:contextualSpacing/>
        <w:rPr>
          <w:rFonts w:ascii="Times New Roman" w:hAnsi="Times New Roman"/>
          <w:sz w:val="28"/>
          <w:szCs w:val="28"/>
        </w:rPr>
      </w:pPr>
      <w:r>
        <w:rPr>
          <w:rFonts w:ascii="Times New Roman" w:hAnsi="Times New Roman"/>
          <w:sz w:val="28"/>
          <w:szCs w:val="28"/>
        </w:rPr>
        <w:t xml:space="preserve">    ученица 5 «г</w:t>
      </w:r>
      <w:r w:rsidR="001355E4">
        <w:rPr>
          <w:rFonts w:ascii="Times New Roman" w:hAnsi="Times New Roman"/>
          <w:sz w:val="28"/>
          <w:szCs w:val="28"/>
        </w:rPr>
        <w:t>»</w:t>
      </w:r>
      <w:r w:rsidR="001355E4" w:rsidRPr="00396482">
        <w:rPr>
          <w:rFonts w:ascii="Times New Roman" w:hAnsi="Times New Roman"/>
          <w:sz w:val="28"/>
          <w:szCs w:val="28"/>
        </w:rPr>
        <w:t xml:space="preserve"> класса </w:t>
      </w:r>
    </w:p>
    <w:p w:rsidR="001355E4" w:rsidRPr="00396482" w:rsidRDefault="001355E4" w:rsidP="001355E4">
      <w:pPr>
        <w:spacing w:line="360" w:lineRule="auto"/>
        <w:ind w:left="4820"/>
        <w:contextualSpacing/>
        <w:rPr>
          <w:rFonts w:ascii="Times New Roman" w:hAnsi="Times New Roman"/>
          <w:sz w:val="28"/>
          <w:szCs w:val="28"/>
        </w:rPr>
      </w:pPr>
      <w:r w:rsidRPr="00396482">
        <w:rPr>
          <w:rFonts w:ascii="Times New Roman" w:hAnsi="Times New Roman"/>
          <w:sz w:val="28"/>
          <w:szCs w:val="28"/>
        </w:rPr>
        <w:t>МБОУ СШ</w:t>
      </w:r>
      <w:r>
        <w:rPr>
          <w:rFonts w:ascii="Times New Roman" w:hAnsi="Times New Roman"/>
          <w:sz w:val="28"/>
          <w:szCs w:val="28"/>
        </w:rPr>
        <w:t xml:space="preserve"> №8</w:t>
      </w:r>
    </w:p>
    <w:p w:rsidR="001355E4" w:rsidRDefault="00401578" w:rsidP="001355E4">
      <w:pPr>
        <w:spacing w:line="360" w:lineRule="auto"/>
        <w:ind w:left="4820"/>
        <w:contextualSpacing/>
        <w:rPr>
          <w:rFonts w:ascii="Times New Roman" w:hAnsi="Times New Roman"/>
          <w:sz w:val="28"/>
          <w:szCs w:val="28"/>
        </w:rPr>
      </w:pPr>
      <w:r>
        <w:rPr>
          <w:rFonts w:ascii="Times New Roman" w:hAnsi="Times New Roman"/>
          <w:sz w:val="28"/>
          <w:szCs w:val="28"/>
        </w:rPr>
        <w:t xml:space="preserve">Осипова </w:t>
      </w:r>
      <w:r w:rsidR="001355E4">
        <w:rPr>
          <w:rFonts w:ascii="Times New Roman" w:hAnsi="Times New Roman"/>
          <w:sz w:val="28"/>
          <w:szCs w:val="28"/>
        </w:rPr>
        <w:t>Анастасия</w:t>
      </w:r>
    </w:p>
    <w:p w:rsidR="001355E4" w:rsidRPr="00396482" w:rsidRDefault="001355E4" w:rsidP="001355E4">
      <w:pPr>
        <w:spacing w:line="360" w:lineRule="auto"/>
        <w:ind w:left="4820"/>
        <w:contextualSpacing/>
        <w:rPr>
          <w:rFonts w:ascii="Times New Roman" w:hAnsi="Times New Roman"/>
          <w:sz w:val="28"/>
          <w:szCs w:val="28"/>
        </w:rPr>
      </w:pPr>
      <w:r w:rsidRPr="00396482">
        <w:rPr>
          <w:rFonts w:ascii="Times New Roman" w:hAnsi="Times New Roman"/>
          <w:sz w:val="28"/>
          <w:szCs w:val="28"/>
        </w:rPr>
        <w:t xml:space="preserve">Научный руководитель: </w:t>
      </w:r>
    </w:p>
    <w:p w:rsidR="001355E4" w:rsidRPr="00396482" w:rsidRDefault="001355E4" w:rsidP="001355E4">
      <w:pPr>
        <w:spacing w:line="360" w:lineRule="auto"/>
        <w:ind w:left="4820"/>
        <w:contextualSpacing/>
        <w:rPr>
          <w:rFonts w:ascii="Times New Roman" w:hAnsi="Times New Roman"/>
          <w:sz w:val="28"/>
          <w:szCs w:val="28"/>
        </w:rPr>
      </w:pPr>
      <w:r>
        <w:rPr>
          <w:rFonts w:ascii="Times New Roman" w:hAnsi="Times New Roman"/>
          <w:sz w:val="28"/>
          <w:szCs w:val="28"/>
        </w:rPr>
        <w:t>учитель биологии</w:t>
      </w:r>
      <w:r w:rsidRPr="00396482">
        <w:rPr>
          <w:rFonts w:ascii="Times New Roman" w:hAnsi="Times New Roman"/>
          <w:sz w:val="28"/>
          <w:szCs w:val="28"/>
        </w:rPr>
        <w:t xml:space="preserve"> МБОУ </w:t>
      </w:r>
      <w:r>
        <w:rPr>
          <w:rFonts w:ascii="Times New Roman" w:hAnsi="Times New Roman"/>
          <w:sz w:val="28"/>
          <w:szCs w:val="28"/>
        </w:rPr>
        <w:t>СШ №8</w:t>
      </w:r>
    </w:p>
    <w:p w:rsidR="001355E4" w:rsidRPr="00396482" w:rsidRDefault="001355E4" w:rsidP="001355E4">
      <w:pPr>
        <w:spacing w:line="360" w:lineRule="auto"/>
        <w:ind w:left="4820"/>
        <w:contextualSpacing/>
        <w:rPr>
          <w:rFonts w:ascii="Times New Roman" w:hAnsi="Times New Roman"/>
          <w:sz w:val="28"/>
          <w:szCs w:val="28"/>
        </w:rPr>
      </w:pPr>
      <w:r>
        <w:rPr>
          <w:rFonts w:ascii="Times New Roman" w:hAnsi="Times New Roman"/>
          <w:sz w:val="28"/>
          <w:szCs w:val="28"/>
        </w:rPr>
        <w:t>КондинаАнастасия Александровна</w:t>
      </w:r>
    </w:p>
    <w:p w:rsidR="001355E4" w:rsidRPr="00396482" w:rsidRDefault="001355E4" w:rsidP="001355E4">
      <w:pPr>
        <w:spacing w:line="360" w:lineRule="auto"/>
        <w:contextualSpacing/>
        <w:jc w:val="both"/>
        <w:rPr>
          <w:rFonts w:ascii="Times New Roman" w:hAnsi="Times New Roman"/>
          <w:sz w:val="28"/>
          <w:szCs w:val="28"/>
        </w:rPr>
      </w:pPr>
    </w:p>
    <w:p w:rsidR="001355E4" w:rsidRDefault="001355E4" w:rsidP="001355E4">
      <w:pPr>
        <w:spacing w:line="360" w:lineRule="auto"/>
        <w:contextualSpacing/>
        <w:jc w:val="both"/>
        <w:rPr>
          <w:rFonts w:ascii="Times New Roman" w:hAnsi="Times New Roman"/>
          <w:sz w:val="28"/>
          <w:szCs w:val="28"/>
        </w:rPr>
      </w:pPr>
    </w:p>
    <w:p w:rsidR="001355E4" w:rsidRPr="00396482" w:rsidRDefault="001355E4" w:rsidP="001355E4">
      <w:pPr>
        <w:spacing w:line="360" w:lineRule="auto"/>
        <w:contextualSpacing/>
        <w:jc w:val="both"/>
        <w:rPr>
          <w:rFonts w:ascii="Times New Roman" w:hAnsi="Times New Roman"/>
          <w:sz w:val="28"/>
          <w:szCs w:val="28"/>
        </w:rPr>
      </w:pPr>
    </w:p>
    <w:p w:rsidR="001355E4" w:rsidRPr="00396482" w:rsidRDefault="001355E4" w:rsidP="001355E4">
      <w:pPr>
        <w:spacing w:line="360" w:lineRule="auto"/>
        <w:contextualSpacing/>
        <w:jc w:val="center"/>
        <w:rPr>
          <w:rFonts w:ascii="Times New Roman" w:hAnsi="Times New Roman"/>
          <w:sz w:val="28"/>
          <w:szCs w:val="28"/>
        </w:rPr>
      </w:pPr>
      <w:r>
        <w:rPr>
          <w:rFonts w:ascii="Times New Roman" w:hAnsi="Times New Roman"/>
          <w:sz w:val="28"/>
          <w:szCs w:val="28"/>
        </w:rPr>
        <w:t>2018</w:t>
      </w:r>
      <w:r w:rsidRPr="00396482">
        <w:rPr>
          <w:rFonts w:ascii="Times New Roman" w:hAnsi="Times New Roman"/>
          <w:sz w:val="28"/>
          <w:szCs w:val="28"/>
        </w:rPr>
        <w:t>г.</w:t>
      </w:r>
    </w:p>
    <w:p w:rsidR="001355E4" w:rsidRPr="00396482" w:rsidRDefault="001355E4" w:rsidP="001355E4">
      <w:pPr>
        <w:spacing w:line="360" w:lineRule="auto"/>
        <w:contextualSpacing/>
        <w:jc w:val="center"/>
        <w:rPr>
          <w:rStyle w:val="a4"/>
          <w:rFonts w:ascii="Times New Roman" w:hAnsi="Times New Roman"/>
          <w:b w:val="0"/>
          <w:bCs w:val="0"/>
          <w:sz w:val="28"/>
          <w:szCs w:val="28"/>
        </w:rPr>
      </w:pPr>
      <w:r w:rsidRPr="00396482">
        <w:rPr>
          <w:rFonts w:ascii="Times New Roman" w:hAnsi="Times New Roman"/>
          <w:sz w:val="28"/>
          <w:szCs w:val="28"/>
        </w:rPr>
        <w:t>г. Выкса</w:t>
      </w:r>
    </w:p>
    <w:p w:rsidR="00937AD2" w:rsidRPr="00937AD2" w:rsidRDefault="00937AD2" w:rsidP="00937AD2">
      <w:pPr>
        <w:shd w:val="clear" w:color="auto" w:fill="FFFFFF"/>
        <w:spacing w:after="150" w:line="240" w:lineRule="auto"/>
        <w:rPr>
          <w:rFonts w:ascii="Arial" w:eastAsia="Times New Roman" w:hAnsi="Arial" w:cs="Arial"/>
          <w:color w:val="767676"/>
          <w:sz w:val="21"/>
          <w:szCs w:val="21"/>
          <w:lang w:eastAsia="ru-RU"/>
        </w:rPr>
      </w:pPr>
    </w:p>
    <w:p w:rsidR="00BE27CD" w:rsidRDefault="00BE27CD" w:rsidP="00937AD2">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937AD2" w:rsidRDefault="001B4AFB" w:rsidP="00937AD2">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lastRenderedPageBreak/>
        <w:t>Содержание</w:t>
      </w:r>
    </w:p>
    <w:p w:rsidR="00B44F29" w:rsidRPr="00B44F29" w:rsidRDefault="00B44F29" w:rsidP="00B44F29">
      <w:pPr>
        <w:shd w:val="clear" w:color="auto" w:fill="FFFFFF"/>
        <w:spacing w:after="0" w:line="360" w:lineRule="auto"/>
        <w:ind w:firstLine="567"/>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Cs/>
          <w:color w:val="000000" w:themeColor="text1"/>
          <w:sz w:val="28"/>
          <w:szCs w:val="28"/>
          <w:lang w:eastAsia="ru-RU"/>
        </w:rPr>
        <w:t>Введение</w:t>
      </w:r>
      <w:r>
        <w:rPr>
          <w:rFonts w:ascii="Times New Roman" w:eastAsia="Times New Roman" w:hAnsi="Times New Roman" w:cs="Times New Roman"/>
          <w:bCs/>
          <w:color w:val="000000" w:themeColor="text1"/>
          <w:sz w:val="28"/>
          <w:szCs w:val="28"/>
          <w:lang w:eastAsia="ru-RU"/>
        </w:rPr>
        <w:t>…………………………………………………………3</w:t>
      </w:r>
    </w:p>
    <w:p w:rsidR="00B44F29" w:rsidRDefault="00B44F29" w:rsidP="00B44F29">
      <w:pPr>
        <w:pStyle w:val="ab"/>
        <w:numPr>
          <w:ilvl w:val="0"/>
          <w:numId w:val="25"/>
        </w:numPr>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Чувство равновесия……………………………………………5</w:t>
      </w:r>
    </w:p>
    <w:p w:rsidR="00B44F29" w:rsidRDefault="00B44F29" w:rsidP="00B44F29">
      <w:pPr>
        <w:pStyle w:val="ab"/>
        <w:numPr>
          <w:ilvl w:val="1"/>
          <w:numId w:val="25"/>
        </w:numPr>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Строение органа равновесия………………………………7</w:t>
      </w:r>
    </w:p>
    <w:p w:rsidR="00B44F29" w:rsidRDefault="00B44F29" w:rsidP="00B44F29">
      <w:pPr>
        <w:pStyle w:val="ab"/>
        <w:numPr>
          <w:ilvl w:val="1"/>
          <w:numId w:val="25"/>
        </w:numPr>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Равновесие в жизни человека……………………………..7</w:t>
      </w:r>
    </w:p>
    <w:p w:rsidR="00B44F29" w:rsidRDefault="00B44F29" w:rsidP="00B44F29">
      <w:pPr>
        <w:pStyle w:val="ab"/>
        <w:numPr>
          <w:ilvl w:val="1"/>
          <w:numId w:val="25"/>
        </w:numPr>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Равновесие в гимнастике………………………………….9</w:t>
      </w:r>
    </w:p>
    <w:p w:rsidR="00B44F29" w:rsidRDefault="00B44F29" w:rsidP="00B44F29">
      <w:pPr>
        <w:pStyle w:val="ab"/>
        <w:numPr>
          <w:ilvl w:val="0"/>
          <w:numId w:val="25"/>
        </w:numPr>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Укачивание в детском возрасте</w:t>
      </w:r>
    </w:p>
    <w:p w:rsidR="00B44F29" w:rsidRDefault="00B44F29" w:rsidP="00B44F29">
      <w:pPr>
        <w:pStyle w:val="ab"/>
        <w:numPr>
          <w:ilvl w:val="0"/>
          <w:numId w:val="25"/>
        </w:numPr>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Исследование работы вестибулярного аппарата </w:t>
      </w:r>
    </w:p>
    <w:p w:rsidR="00B44F29" w:rsidRDefault="00B44F29" w:rsidP="00B44F29">
      <w:pPr>
        <w:pStyle w:val="ab"/>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учащихся 5-х классов…………………………………………12</w:t>
      </w:r>
    </w:p>
    <w:p w:rsidR="00B44F29" w:rsidRDefault="00B44F29" w:rsidP="00B44F29">
      <w:pPr>
        <w:pStyle w:val="ab"/>
        <w:numPr>
          <w:ilvl w:val="0"/>
          <w:numId w:val="25"/>
        </w:numPr>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Упражнения для развития равновесия……………………….15</w:t>
      </w:r>
    </w:p>
    <w:p w:rsidR="00B44F29" w:rsidRDefault="00B44F29" w:rsidP="00B44F29">
      <w:pPr>
        <w:pStyle w:val="ab"/>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Заключение…………………………………………………….18</w:t>
      </w:r>
    </w:p>
    <w:p w:rsidR="00B44F29" w:rsidRDefault="00B44F29" w:rsidP="00B44F29">
      <w:pPr>
        <w:pStyle w:val="ab"/>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Список литературы……………………………………………19</w:t>
      </w:r>
    </w:p>
    <w:p w:rsidR="00B44F29" w:rsidRDefault="00B44F29" w:rsidP="00B44F29">
      <w:pPr>
        <w:pStyle w:val="ab"/>
        <w:shd w:val="clear" w:color="auto" w:fill="FFFFFF"/>
        <w:spacing w:after="15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Приложение……………………………………………………20</w:t>
      </w:r>
    </w:p>
    <w:p w:rsidR="00B44F29" w:rsidRPr="00B44F29" w:rsidRDefault="00B44F29" w:rsidP="00B44F29">
      <w:pPr>
        <w:pStyle w:val="ab"/>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937AD2" w:rsidRDefault="00937AD2" w:rsidP="00937AD2">
      <w:pPr>
        <w:shd w:val="clear" w:color="auto" w:fill="FFFFFF"/>
        <w:spacing w:after="150" w:line="240" w:lineRule="auto"/>
        <w:jc w:val="center"/>
        <w:rPr>
          <w:rFonts w:ascii="Arial" w:eastAsia="Times New Roman" w:hAnsi="Arial" w:cs="Arial"/>
          <w:color w:val="767676"/>
          <w:sz w:val="21"/>
          <w:szCs w:val="21"/>
          <w:lang w:eastAsia="ru-RU"/>
        </w:rPr>
      </w:pPr>
    </w:p>
    <w:p w:rsidR="00937AD2" w:rsidRPr="00937AD2" w:rsidRDefault="00937AD2" w:rsidP="00937AD2">
      <w:pPr>
        <w:shd w:val="clear" w:color="auto" w:fill="FFFFFF"/>
        <w:spacing w:after="150" w:line="240" w:lineRule="auto"/>
        <w:jc w:val="center"/>
        <w:rPr>
          <w:rFonts w:ascii="Arial" w:eastAsia="Times New Roman" w:hAnsi="Arial" w:cs="Arial"/>
          <w:color w:val="767676"/>
          <w:sz w:val="21"/>
          <w:szCs w:val="21"/>
          <w:lang w:eastAsia="ru-RU"/>
        </w:rPr>
      </w:pPr>
    </w:p>
    <w:p w:rsidR="00937AD2" w:rsidRPr="00937AD2" w:rsidRDefault="00937AD2" w:rsidP="00937AD2">
      <w:pPr>
        <w:shd w:val="clear" w:color="auto" w:fill="FFFFFF"/>
        <w:spacing w:after="150" w:line="240" w:lineRule="auto"/>
        <w:rPr>
          <w:rFonts w:ascii="Arial" w:eastAsia="Times New Roman" w:hAnsi="Arial" w:cs="Arial"/>
          <w:color w:val="767676"/>
          <w:sz w:val="21"/>
          <w:szCs w:val="21"/>
          <w:lang w:eastAsia="ru-RU"/>
        </w:rPr>
      </w:pPr>
    </w:p>
    <w:p w:rsidR="00937AD2" w:rsidRPr="00937AD2" w:rsidRDefault="00937AD2" w:rsidP="00937AD2">
      <w:pPr>
        <w:shd w:val="clear" w:color="auto" w:fill="FFFFFF"/>
        <w:spacing w:after="150" w:line="240" w:lineRule="auto"/>
        <w:rPr>
          <w:rFonts w:ascii="Arial" w:eastAsia="Times New Roman" w:hAnsi="Arial" w:cs="Arial"/>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1355E4" w:rsidRDefault="001355E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772094" w:rsidRDefault="00772094" w:rsidP="00937AD2">
      <w:pPr>
        <w:shd w:val="clear" w:color="auto" w:fill="FFFFFF"/>
        <w:spacing w:after="150" w:line="240" w:lineRule="auto"/>
        <w:jc w:val="center"/>
        <w:rPr>
          <w:rFonts w:ascii="Arial" w:eastAsia="Times New Roman" w:hAnsi="Arial" w:cs="Arial"/>
          <w:b/>
          <w:bCs/>
          <w:color w:val="767676"/>
          <w:sz w:val="21"/>
          <w:szCs w:val="21"/>
          <w:lang w:eastAsia="ru-RU"/>
        </w:rPr>
      </w:pPr>
    </w:p>
    <w:p w:rsidR="00937AD2" w:rsidRPr="00B44F29" w:rsidRDefault="001355E4" w:rsidP="001355E4">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lastRenderedPageBreak/>
        <w:t>Введение</w:t>
      </w: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Бег, ходьба, стояние на месте – это привычный и незаметный для нас процесс. Но стоит только споткнуться во время ходьбы или бега, как мы совершаем предохранительные движения: подпрыгиваем, отклоняем туловище, падая, подставляем руку.</w:t>
      </w: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Из литературы я узнал</w:t>
      </w:r>
      <w:r w:rsidR="008B780F" w:rsidRPr="00B44F29">
        <w:rPr>
          <w:rFonts w:ascii="Times New Roman" w:eastAsia="Times New Roman" w:hAnsi="Times New Roman" w:cs="Times New Roman"/>
          <w:color w:val="000000" w:themeColor="text1"/>
          <w:sz w:val="28"/>
          <w:szCs w:val="28"/>
          <w:lang w:eastAsia="ru-RU"/>
        </w:rPr>
        <w:t>а</w:t>
      </w:r>
      <w:r w:rsidRPr="00B44F29">
        <w:rPr>
          <w:rFonts w:ascii="Times New Roman" w:eastAsia="Times New Roman" w:hAnsi="Times New Roman" w:cs="Times New Roman"/>
          <w:color w:val="000000" w:themeColor="text1"/>
          <w:sz w:val="28"/>
          <w:szCs w:val="28"/>
          <w:lang w:eastAsia="ru-RU"/>
        </w:rPr>
        <w:t xml:space="preserve">, что все движения требуют постоянных усилий для удержания равновесия тела в нужной позе. Общаясь со своими одноклассниками, я </w:t>
      </w:r>
      <w:r w:rsidR="008B780F" w:rsidRPr="00B44F29">
        <w:rPr>
          <w:rFonts w:ascii="Times New Roman" w:eastAsia="Times New Roman" w:hAnsi="Times New Roman" w:cs="Times New Roman"/>
          <w:color w:val="000000" w:themeColor="text1"/>
          <w:sz w:val="28"/>
          <w:szCs w:val="28"/>
          <w:lang w:eastAsia="ru-RU"/>
        </w:rPr>
        <w:t>задумалась</w:t>
      </w:r>
      <w:r w:rsidRPr="00B44F29">
        <w:rPr>
          <w:rFonts w:ascii="Times New Roman" w:eastAsia="Times New Roman" w:hAnsi="Times New Roman" w:cs="Times New Roman"/>
          <w:color w:val="000000" w:themeColor="text1"/>
          <w:sz w:val="28"/>
          <w:szCs w:val="28"/>
          <w:lang w:eastAsia="ru-RU"/>
        </w:rPr>
        <w:t>, почему в поездках в транспорте некоторых детей укачивает, почему одни ребята обожают кататься на круговых качелях, а другие с неприязнью смотрят на них?</w:t>
      </w: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Я решил</w:t>
      </w:r>
      <w:r w:rsidR="008B780F" w:rsidRPr="00B44F29">
        <w:rPr>
          <w:rFonts w:ascii="Times New Roman" w:eastAsia="Times New Roman" w:hAnsi="Times New Roman" w:cs="Times New Roman"/>
          <w:color w:val="000000" w:themeColor="text1"/>
          <w:sz w:val="28"/>
          <w:szCs w:val="28"/>
          <w:lang w:eastAsia="ru-RU"/>
        </w:rPr>
        <w:t>а</w:t>
      </w:r>
      <w:r w:rsidRPr="00B44F29">
        <w:rPr>
          <w:rFonts w:ascii="Times New Roman" w:eastAsia="Times New Roman" w:hAnsi="Times New Roman" w:cs="Times New Roman"/>
          <w:color w:val="000000" w:themeColor="text1"/>
          <w:sz w:val="28"/>
          <w:szCs w:val="28"/>
          <w:lang w:eastAsia="ru-RU"/>
        </w:rPr>
        <w:t xml:space="preserve"> провести исследование и узнать, при каких условиях детей не будут беспокоить симптомы укачивания, различные расстройства при перемещении, а также выяснить, можно ли навсегда избавиться от этих неприятных ощущений.</w:t>
      </w:r>
    </w:p>
    <w:p w:rsidR="00691629"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Я считаю эту </w:t>
      </w:r>
      <w:r w:rsidRPr="00B44F29">
        <w:rPr>
          <w:rFonts w:ascii="Times New Roman" w:eastAsia="Times New Roman" w:hAnsi="Times New Roman" w:cs="Times New Roman"/>
          <w:bCs/>
          <w:color w:val="000000" w:themeColor="text1"/>
          <w:sz w:val="28"/>
          <w:szCs w:val="28"/>
          <w:lang w:eastAsia="ru-RU"/>
        </w:rPr>
        <w:t>тему актуальной</w:t>
      </w:r>
      <w:r w:rsidRPr="00B44F29">
        <w:rPr>
          <w:rFonts w:ascii="Times New Roman" w:eastAsia="Times New Roman" w:hAnsi="Times New Roman" w:cs="Times New Roman"/>
          <w:color w:val="000000" w:themeColor="text1"/>
          <w:sz w:val="28"/>
          <w:szCs w:val="28"/>
          <w:lang w:eastAsia="ru-RU"/>
        </w:rPr>
        <w:t xml:space="preserve">, потому что данное исследование позволит моим </w:t>
      </w:r>
      <w:r w:rsidR="00691629" w:rsidRPr="00B44F29">
        <w:rPr>
          <w:rFonts w:ascii="Times New Roman" w:eastAsia="Times New Roman" w:hAnsi="Times New Roman" w:cs="Times New Roman"/>
          <w:color w:val="000000" w:themeColor="text1"/>
          <w:sz w:val="28"/>
          <w:szCs w:val="28"/>
          <w:lang w:eastAsia="ru-RU"/>
        </w:rPr>
        <w:t>друзьям и другим учащимся школы</w:t>
      </w:r>
      <w:r w:rsidRPr="00B44F29">
        <w:rPr>
          <w:rFonts w:ascii="Times New Roman" w:eastAsia="Times New Roman" w:hAnsi="Times New Roman" w:cs="Times New Roman"/>
          <w:color w:val="000000" w:themeColor="text1"/>
          <w:sz w:val="28"/>
          <w:szCs w:val="28"/>
          <w:lang w:eastAsia="ru-RU"/>
        </w:rPr>
        <w:t xml:space="preserve"> научиться успешно бороться с укачиванием во время движения. </w:t>
      </w: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Цель работы</w:t>
      </w:r>
      <w:r w:rsidRPr="00B44F29">
        <w:rPr>
          <w:rFonts w:ascii="Times New Roman" w:eastAsia="Times New Roman" w:hAnsi="Times New Roman" w:cs="Times New Roman"/>
          <w:color w:val="000000" w:themeColor="text1"/>
          <w:sz w:val="28"/>
          <w:szCs w:val="28"/>
          <w:lang w:eastAsia="ru-RU"/>
        </w:rPr>
        <w:t xml:space="preserve">: выяснить причины возникновения симптомов </w:t>
      </w:r>
      <w:r w:rsidR="00691629" w:rsidRPr="00B44F29">
        <w:rPr>
          <w:rFonts w:ascii="Times New Roman" w:eastAsia="Times New Roman" w:hAnsi="Times New Roman" w:cs="Times New Roman"/>
          <w:color w:val="000000" w:themeColor="text1"/>
          <w:sz w:val="28"/>
          <w:szCs w:val="28"/>
          <w:lang w:eastAsia="ru-RU"/>
        </w:rPr>
        <w:t xml:space="preserve">укачивания </w:t>
      </w:r>
      <w:r w:rsidRPr="00B44F29">
        <w:rPr>
          <w:rFonts w:ascii="Times New Roman" w:eastAsia="Times New Roman" w:hAnsi="Times New Roman" w:cs="Times New Roman"/>
          <w:color w:val="000000" w:themeColor="text1"/>
          <w:sz w:val="28"/>
          <w:szCs w:val="28"/>
          <w:lang w:eastAsia="ru-RU"/>
        </w:rPr>
        <w:t>и помочь сверстникам избежать их.</w:t>
      </w: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Объектом исследования </w:t>
      </w:r>
      <w:r w:rsidRPr="00B44F29">
        <w:rPr>
          <w:rFonts w:ascii="Times New Roman" w:eastAsia="Times New Roman" w:hAnsi="Times New Roman" w:cs="Times New Roman"/>
          <w:color w:val="000000" w:themeColor="text1"/>
          <w:sz w:val="28"/>
          <w:szCs w:val="28"/>
          <w:lang w:eastAsia="ru-RU"/>
        </w:rPr>
        <w:t>является равновесие и основные регуляторы равновесия: мышечный и вестибулярный аппараты в совокупности с органами чувств (зрением).</w:t>
      </w: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Предметом исследования </w:t>
      </w:r>
      <w:r w:rsidRPr="00B44F29">
        <w:rPr>
          <w:rFonts w:ascii="Times New Roman" w:eastAsia="Times New Roman" w:hAnsi="Times New Roman" w:cs="Times New Roman"/>
          <w:color w:val="000000" w:themeColor="text1"/>
          <w:sz w:val="28"/>
          <w:szCs w:val="28"/>
          <w:lang w:eastAsia="ru-RU"/>
        </w:rPr>
        <w:t>являются условия хорошего самочувствия человека при управлении равновесием.</w:t>
      </w: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В основе исследования лежит </w:t>
      </w:r>
      <w:r w:rsidRPr="00B44F29">
        <w:rPr>
          <w:rFonts w:ascii="Times New Roman" w:eastAsia="Times New Roman" w:hAnsi="Times New Roman" w:cs="Times New Roman"/>
          <w:b/>
          <w:bCs/>
          <w:color w:val="000000" w:themeColor="text1"/>
          <w:sz w:val="28"/>
          <w:szCs w:val="28"/>
          <w:lang w:eastAsia="ru-RU"/>
        </w:rPr>
        <w:t>гипотеза</w:t>
      </w:r>
      <w:r w:rsidRPr="00B44F29">
        <w:rPr>
          <w:rFonts w:ascii="Times New Roman" w:eastAsia="Times New Roman" w:hAnsi="Times New Roman" w:cs="Times New Roman"/>
          <w:color w:val="000000" w:themeColor="text1"/>
          <w:sz w:val="28"/>
          <w:szCs w:val="28"/>
          <w:lang w:eastAsia="ru-RU"/>
        </w:rPr>
        <w:t>, что чувство равновесия развивается с возрастом и его можно тренировать путём специальных упражнений.</w:t>
      </w:r>
    </w:p>
    <w:p w:rsidR="00772094" w:rsidRDefault="00772094"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772094" w:rsidRDefault="00772094"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lastRenderedPageBreak/>
        <w:t>В соответствии с целью, объектом и предметом исследования были определены </w:t>
      </w:r>
      <w:r w:rsidRPr="00B44F29">
        <w:rPr>
          <w:rFonts w:ascii="Times New Roman" w:eastAsia="Times New Roman" w:hAnsi="Times New Roman" w:cs="Times New Roman"/>
          <w:b/>
          <w:bCs/>
          <w:color w:val="000000" w:themeColor="text1"/>
          <w:sz w:val="28"/>
          <w:szCs w:val="28"/>
          <w:lang w:eastAsia="ru-RU"/>
        </w:rPr>
        <w:t>задачи</w:t>
      </w:r>
      <w:r w:rsidRPr="00B44F29">
        <w:rPr>
          <w:rFonts w:ascii="Times New Roman" w:eastAsia="Times New Roman" w:hAnsi="Times New Roman" w:cs="Times New Roman"/>
          <w:color w:val="000000" w:themeColor="text1"/>
          <w:sz w:val="28"/>
          <w:szCs w:val="28"/>
          <w:lang w:eastAsia="ru-RU"/>
        </w:rPr>
        <w:t>:</w:t>
      </w:r>
    </w:p>
    <w:p w:rsidR="00937AD2" w:rsidRPr="00B44F29" w:rsidRDefault="00937AD2" w:rsidP="001355E4">
      <w:pPr>
        <w:numPr>
          <w:ilvl w:val="0"/>
          <w:numId w:val="5"/>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Изучить литературу и другие источники по теме исследования.</w:t>
      </w:r>
    </w:p>
    <w:p w:rsidR="00937AD2" w:rsidRPr="00B44F29" w:rsidRDefault="00937AD2" w:rsidP="001355E4">
      <w:pPr>
        <w:numPr>
          <w:ilvl w:val="0"/>
          <w:numId w:val="5"/>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Исследовать путём опытов состояние мышечного и вестибулярного аппаратов у своих сверстников.</w:t>
      </w:r>
    </w:p>
    <w:p w:rsidR="00937AD2" w:rsidRPr="00B44F29" w:rsidRDefault="00937AD2" w:rsidP="001355E4">
      <w:pPr>
        <w:numPr>
          <w:ilvl w:val="0"/>
          <w:numId w:val="5"/>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Выяснить возможности тренировки и развития чувства равновесия.</w:t>
      </w:r>
    </w:p>
    <w:p w:rsidR="00937AD2" w:rsidRPr="00B44F29" w:rsidRDefault="00937AD2" w:rsidP="001355E4">
      <w:pPr>
        <w:numPr>
          <w:ilvl w:val="0"/>
          <w:numId w:val="5"/>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Создать копилку полезных советов по борьбе с укачиванием.</w:t>
      </w:r>
    </w:p>
    <w:p w:rsidR="00937AD2" w:rsidRPr="00B44F29" w:rsidRDefault="00937AD2" w:rsidP="001355E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Методы исследования</w:t>
      </w:r>
      <w:r w:rsidRPr="00B44F29">
        <w:rPr>
          <w:rFonts w:ascii="Times New Roman" w:eastAsia="Times New Roman" w:hAnsi="Times New Roman" w:cs="Times New Roman"/>
          <w:color w:val="000000" w:themeColor="text1"/>
          <w:sz w:val="28"/>
          <w:szCs w:val="28"/>
          <w:lang w:eastAsia="ru-RU"/>
        </w:rPr>
        <w:t>:</w:t>
      </w:r>
    </w:p>
    <w:p w:rsidR="00937AD2" w:rsidRPr="00B44F29" w:rsidRDefault="00937AD2" w:rsidP="001355E4">
      <w:pPr>
        <w:numPr>
          <w:ilvl w:val="0"/>
          <w:numId w:val="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изучение литературы,</w:t>
      </w:r>
    </w:p>
    <w:p w:rsidR="00937AD2" w:rsidRPr="00B44F29" w:rsidRDefault="00937AD2" w:rsidP="001355E4">
      <w:pPr>
        <w:numPr>
          <w:ilvl w:val="0"/>
          <w:numId w:val="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наблюдение,</w:t>
      </w:r>
    </w:p>
    <w:p w:rsidR="00937AD2" w:rsidRPr="00B44F29" w:rsidRDefault="00937AD2" w:rsidP="001355E4">
      <w:pPr>
        <w:numPr>
          <w:ilvl w:val="0"/>
          <w:numId w:val="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беседа,</w:t>
      </w:r>
    </w:p>
    <w:p w:rsidR="00937AD2" w:rsidRPr="00B44F29" w:rsidRDefault="00937AD2" w:rsidP="001355E4">
      <w:pPr>
        <w:numPr>
          <w:ilvl w:val="0"/>
          <w:numId w:val="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анкетирование учащихся,</w:t>
      </w:r>
    </w:p>
    <w:p w:rsidR="00937AD2" w:rsidRPr="00B44F29" w:rsidRDefault="00937AD2" w:rsidP="001355E4">
      <w:pPr>
        <w:numPr>
          <w:ilvl w:val="0"/>
          <w:numId w:val="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анализ, сопоставление и обобщение собранной информации,</w:t>
      </w:r>
    </w:p>
    <w:p w:rsidR="00937AD2" w:rsidRPr="00B44F29" w:rsidRDefault="00937AD2" w:rsidP="001355E4">
      <w:pPr>
        <w:numPr>
          <w:ilvl w:val="0"/>
          <w:numId w:val="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опыты,</w:t>
      </w:r>
    </w:p>
    <w:p w:rsidR="00937AD2" w:rsidRPr="00B44F29" w:rsidRDefault="00691629" w:rsidP="001355E4">
      <w:pPr>
        <w:numPr>
          <w:ilvl w:val="0"/>
          <w:numId w:val="6"/>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сравнение результатов.</w:t>
      </w:r>
    </w:p>
    <w:p w:rsidR="00937AD2" w:rsidRPr="00B44F29" w:rsidRDefault="00937AD2" w:rsidP="00691629">
      <w:pPr>
        <w:shd w:val="clear" w:color="auto" w:fill="FFFFFF"/>
        <w:spacing w:after="0" w:line="240" w:lineRule="auto"/>
        <w:ind w:left="720"/>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556BF5" w:rsidRDefault="00556BF5"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556BF5" w:rsidRDefault="00556BF5"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556BF5" w:rsidRDefault="00556BF5"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691629" w:rsidP="00691629">
      <w:pPr>
        <w:pStyle w:val="ab"/>
        <w:numPr>
          <w:ilvl w:val="1"/>
          <w:numId w:val="6"/>
        </w:num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lastRenderedPageBreak/>
        <w:t>Чувство равновесия</w:t>
      </w:r>
    </w:p>
    <w:p w:rsidR="00691629" w:rsidRPr="00B44F29" w:rsidRDefault="00691629" w:rsidP="00691629">
      <w:pPr>
        <w:pStyle w:val="ab"/>
        <w:shd w:val="clear" w:color="auto" w:fill="FFFFFF"/>
        <w:spacing w:after="0" w:line="360" w:lineRule="auto"/>
        <w:ind w:left="1440"/>
        <w:jc w:val="center"/>
        <w:rPr>
          <w:rFonts w:ascii="Times New Roman" w:eastAsia="Times New Roman" w:hAnsi="Times New Roman" w:cs="Times New Roman"/>
          <w:b/>
          <w:color w:val="000000" w:themeColor="text1"/>
          <w:sz w:val="28"/>
          <w:szCs w:val="28"/>
          <w:lang w:eastAsia="ru-RU"/>
        </w:rPr>
      </w:pPr>
      <w:r w:rsidRPr="00B44F29">
        <w:rPr>
          <w:rFonts w:ascii="Times New Roman" w:eastAsia="Times New Roman" w:hAnsi="Times New Roman" w:cs="Times New Roman"/>
          <w:b/>
          <w:color w:val="000000" w:themeColor="text1"/>
          <w:sz w:val="28"/>
          <w:szCs w:val="28"/>
          <w:lang w:eastAsia="ru-RU"/>
        </w:rPr>
        <w:t>1.1Строение органа равновесия</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Человек – удивительное существо. Учёные изучили его достаточно хорошо, но множество тайн по-прежнему не разгадано. Мне стало интересно, почему некоторые люди могут совершать совершенно недоступные другим движения? Как объяснить тот факт, что иногда человеческий организм работает на пределе своих возможностей? Например, испытывая чувство страха, мы не только бежим быстрее, но и начинаем видеть лучше, острее слышать, чувствовать и обонять, у нас улучшается координация движений. Есть у нас ещё и </w:t>
      </w:r>
      <w:r w:rsidRPr="00B44F29">
        <w:rPr>
          <w:rFonts w:ascii="Times New Roman" w:eastAsia="Times New Roman" w:hAnsi="Times New Roman" w:cs="Times New Roman"/>
          <w:bCs/>
          <w:color w:val="000000" w:themeColor="text1"/>
          <w:sz w:val="28"/>
          <w:szCs w:val="28"/>
          <w:lang w:eastAsia="ru-RU"/>
        </w:rPr>
        <w:t>шестое чувство</w:t>
      </w:r>
      <w:r w:rsidRPr="00B44F29">
        <w:rPr>
          <w:rFonts w:ascii="Times New Roman" w:eastAsia="Times New Roman" w:hAnsi="Times New Roman" w:cs="Times New Roman"/>
          <w:color w:val="000000" w:themeColor="text1"/>
          <w:sz w:val="28"/>
          <w:szCs w:val="28"/>
          <w:lang w:eastAsia="ru-RU"/>
        </w:rPr>
        <w:t>, одно из самых загадочных. И от того, насколько оно у нас развито, порой зависит наша жизнь.</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Вы, наверное, подумали об интуиции? Её иногда называют шестым чувством. Но многие учёные так называют и </w:t>
      </w:r>
      <w:r w:rsidRPr="00B44F29">
        <w:rPr>
          <w:rFonts w:ascii="Times New Roman" w:eastAsia="Times New Roman" w:hAnsi="Times New Roman" w:cs="Times New Roman"/>
          <w:bCs/>
          <w:color w:val="000000" w:themeColor="text1"/>
          <w:sz w:val="28"/>
          <w:szCs w:val="28"/>
          <w:lang w:eastAsia="ru-RU"/>
        </w:rPr>
        <w:t>чувство равновесия</w:t>
      </w:r>
      <w:r w:rsidRPr="00B44F29">
        <w:rPr>
          <w:rFonts w:ascii="Times New Roman" w:eastAsia="Times New Roman" w:hAnsi="Times New Roman" w:cs="Times New Roman"/>
          <w:color w:val="000000" w:themeColor="text1"/>
          <w:sz w:val="28"/>
          <w:szCs w:val="28"/>
          <w:lang w:eastAsia="ru-RU"/>
        </w:rPr>
        <w:t>, без поддержания которого невозможны движения человека в пространстве.</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Из литературы я узнал</w:t>
      </w:r>
      <w:r w:rsidR="008B780F" w:rsidRPr="00B44F29">
        <w:rPr>
          <w:rFonts w:ascii="Times New Roman" w:eastAsia="Times New Roman" w:hAnsi="Times New Roman" w:cs="Times New Roman"/>
          <w:color w:val="000000" w:themeColor="text1"/>
          <w:sz w:val="28"/>
          <w:szCs w:val="28"/>
          <w:lang w:eastAsia="ru-RU"/>
        </w:rPr>
        <w:t>а</w:t>
      </w:r>
      <w:r w:rsidRPr="00B44F29">
        <w:rPr>
          <w:rFonts w:ascii="Times New Roman" w:eastAsia="Times New Roman" w:hAnsi="Times New Roman" w:cs="Times New Roman"/>
          <w:color w:val="000000" w:themeColor="text1"/>
          <w:sz w:val="28"/>
          <w:szCs w:val="28"/>
          <w:lang w:eastAsia="ru-RU"/>
        </w:rPr>
        <w:t>, что у чу</w:t>
      </w:r>
      <w:r w:rsidR="008B780F" w:rsidRPr="00B44F29">
        <w:rPr>
          <w:rFonts w:ascii="Times New Roman" w:eastAsia="Times New Roman" w:hAnsi="Times New Roman" w:cs="Times New Roman"/>
          <w:color w:val="000000" w:themeColor="text1"/>
          <w:sz w:val="28"/>
          <w:szCs w:val="28"/>
          <w:lang w:eastAsia="ru-RU"/>
        </w:rPr>
        <w:t xml:space="preserve">вства равновесия имеется </w:t>
      </w:r>
      <w:r w:rsidRPr="00B44F29">
        <w:rPr>
          <w:rFonts w:ascii="Times New Roman" w:eastAsia="Times New Roman" w:hAnsi="Times New Roman" w:cs="Times New Roman"/>
          <w:color w:val="000000" w:themeColor="text1"/>
          <w:sz w:val="28"/>
          <w:szCs w:val="28"/>
          <w:lang w:eastAsia="ru-RU"/>
        </w:rPr>
        <w:t xml:space="preserve"> специальный орган – </w:t>
      </w:r>
      <w:r w:rsidRPr="00B44F29">
        <w:rPr>
          <w:rFonts w:ascii="Times New Roman" w:eastAsia="Times New Roman" w:hAnsi="Times New Roman" w:cs="Times New Roman"/>
          <w:bCs/>
          <w:color w:val="000000" w:themeColor="text1"/>
          <w:sz w:val="28"/>
          <w:szCs w:val="28"/>
          <w:lang w:eastAsia="ru-RU"/>
        </w:rPr>
        <w:t>вестибулярный аппарат</w:t>
      </w:r>
      <w:r w:rsidRPr="00B44F29">
        <w:rPr>
          <w:rFonts w:ascii="Times New Roman" w:eastAsia="Times New Roman" w:hAnsi="Times New Roman" w:cs="Times New Roman"/>
          <w:b/>
          <w:bCs/>
          <w:color w:val="000000" w:themeColor="text1"/>
          <w:sz w:val="28"/>
          <w:szCs w:val="28"/>
          <w:lang w:eastAsia="ru-RU"/>
        </w:rPr>
        <w:t> </w:t>
      </w:r>
      <w:r w:rsidR="00691629" w:rsidRPr="00B44F29">
        <w:rPr>
          <w:rFonts w:ascii="Times New Roman" w:eastAsia="Times New Roman" w:hAnsi="Times New Roman" w:cs="Times New Roman"/>
          <w:color w:val="000000" w:themeColor="text1"/>
          <w:sz w:val="28"/>
          <w:szCs w:val="28"/>
          <w:lang w:eastAsia="ru-RU"/>
        </w:rPr>
        <w:t>[5</w:t>
      </w:r>
      <w:r w:rsidRPr="00B44F29">
        <w:rPr>
          <w:rFonts w:ascii="Times New Roman" w:eastAsia="Times New Roman" w:hAnsi="Times New Roman" w:cs="Times New Roman"/>
          <w:color w:val="000000" w:themeColor="text1"/>
          <w:sz w:val="28"/>
          <w:szCs w:val="28"/>
          <w:lang w:eastAsia="ru-RU"/>
        </w:rPr>
        <w:t>]. Он находится во внутреннем ухе и контролирует положение нашего тела, воспринимая любые его изменения в пространстве. (Рисунок 1.1)</w:t>
      </w:r>
    </w:p>
    <w:p w:rsidR="00937AD2" w:rsidRPr="00B44F29" w:rsidRDefault="00937AD2" w:rsidP="00691629">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3028950" cy="2583516"/>
            <wp:effectExtent l="19050" t="0" r="0" b="0"/>
            <wp:docPr id="24" name="Рисунок 24" descr="https://arhivurokov.ru/multiurok/html/2017/01/01/s_5868f61687402/517545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html/2017/01/01/s_5868f61687402/517545_2.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8950" cy="2583516"/>
                    </a:xfrm>
                    <a:prstGeom prst="rect">
                      <a:avLst/>
                    </a:prstGeom>
                    <a:noFill/>
                    <a:ln>
                      <a:noFill/>
                    </a:ln>
                  </pic:spPr>
                </pic:pic>
              </a:graphicData>
            </a:graphic>
          </wp:inline>
        </w:drawing>
      </w:r>
    </w:p>
    <w:p w:rsidR="00937AD2" w:rsidRPr="00B44F29" w:rsidRDefault="00937AD2" w:rsidP="00691629">
      <w:pPr>
        <w:shd w:val="clear" w:color="auto" w:fill="FFFFFF"/>
        <w:spacing w:after="0" w:line="360" w:lineRule="auto"/>
        <w:ind w:firstLine="567"/>
        <w:jc w:val="center"/>
        <w:rPr>
          <w:rFonts w:ascii="Times New Roman" w:eastAsia="Times New Roman" w:hAnsi="Times New Roman" w:cs="Times New Roman"/>
          <w:i/>
          <w:color w:val="000000" w:themeColor="text1"/>
          <w:sz w:val="28"/>
          <w:szCs w:val="28"/>
          <w:lang w:eastAsia="ru-RU"/>
        </w:rPr>
      </w:pPr>
      <w:r w:rsidRPr="00B44F29">
        <w:rPr>
          <w:rFonts w:ascii="Times New Roman" w:eastAsia="Times New Roman" w:hAnsi="Times New Roman" w:cs="Times New Roman"/>
          <w:i/>
          <w:color w:val="000000" w:themeColor="text1"/>
          <w:sz w:val="28"/>
          <w:szCs w:val="28"/>
          <w:lang w:eastAsia="ru-RU"/>
        </w:rPr>
        <w:t>Рисунок 1.1 – Строение вестибулярного аппарата</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lastRenderedPageBreak/>
        <w:t>Вестибулярный аппарат состоит из двух маленьких мешочков и трёх полукружных каналов, которые расположены в трёх взаимно перпендикулярных плоскостях, соответствующих трём измерениям пространства: высоте, длине и ширине.</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Cs/>
          <w:color w:val="000000" w:themeColor="text1"/>
          <w:sz w:val="28"/>
          <w:szCs w:val="28"/>
          <w:lang w:eastAsia="ru-RU"/>
        </w:rPr>
        <w:t>Полукружные каналы</w:t>
      </w:r>
      <w:r w:rsidRPr="00B44F29">
        <w:rPr>
          <w:rFonts w:ascii="Times New Roman" w:eastAsia="Times New Roman" w:hAnsi="Times New Roman" w:cs="Times New Roman"/>
          <w:color w:val="000000" w:themeColor="text1"/>
          <w:sz w:val="28"/>
          <w:szCs w:val="28"/>
          <w:lang w:eastAsia="ru-RU"/>
        </w:rPr>
        <w:t> заполнены студенистой жидкостью; внутри каждого из них имеются рецепторы – чувствительные волосковые клетки. При любом движении головы или туловища жидкость смещается, давит на волоски и возбуждает рецепторы. Информация об изменении положения тела поступает в головной мозг.</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Cs/>
          <w:color w:val="000000" w:themeColor="text1"/>
          <w:sz w:val="28"/>
          <w:szCs w:val="28"/>
          <w:lang w:eastAsia="ru-RU"/>
        </w:rPr>
        <w:t>Мешочки</w:t>
      </w:r>
      <w:r w:rsidRPr="00B44F29">
        <w:rPr>
          <w:rFonts w:ascii="Times New Roman" w:eastAsia="Times New Roman" w:hAnsi="Times New Roman" w:cs="Times New Roman"/>
          <w:color w:val="000000" w:themeColor="text1"/>
          <w:sz w:val="28"/>
          <w:szCs w:val="28"/>
          <w:lang w:eastAsia="ru-RU"/>
        </w:rPr>
        <w:t> воспринимают начало и конец прямолинейного движения головы или туловища, ускорение или замедление, а также изменение силы тяжести. В стенках мешочков тоже имеются рецепторы – волосковые клетки, на которые постоянно давят крохотные известковые кристаллики. При движении головы или тела эти кристаллики смещаются, вызывая изменения давления на волоски. В результате в мозг по нервным волокнам поступает информация об изменении положения тела.</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Cs/>
          <w:color w:val="000000" w:themeColor="text1"/>
          <w:sz w:val="28"/>
          <w:szCs w:val="28"/>
          <w:lang w:eastAsia="ru-RU"/>
        </w:rPr>
        <w:t>Мышечное чувство</w:t>
      </w:r>
      <w:r w:rsidRPr="00B44F29">
        <w:rPr>
          <w:rFonts w:ascii="Times New Roman" w:eastAsia="Times New Roman" w:hAnsi="Times New Roman" w:cs="Times New Roman"/>
          <w:color w:val="000000" w:themeColor="text1"/>
          <w:sz w:val="28"/>
          <w:szCs w:val="28"/>
          <w:lang w:eastAsia="ru-RU"/>
        </w:rPr>
        <w:t> тоже очень важно для ориентации тела в пространстве, для выполнения человеком координированных движений. В основе мышечного чувства лежит работа специальных мышечных рецепторов, расположенных в скелетных мышцах нашего тела. Возбуждаясь при сокращении или растяжении мышц, они непрерывно посылают в мозг информацию о функциональном состоянии мышечной системы.</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По жизни роль ощущения равновесия для человека очень велика. Но у представителей некоторых профессий оно развито особенно хорошо. Почему танцоры балета выполняют сложнейшие пируэты и не падают? А другие и от более лёгкого упражнения валятся с ног?</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Меня заинтересовал факт неодинакового уровня развития чувства равновесия у разных людей. Почему так происходит? Когда человеку особенно важно иметь хорошо работающий вестибулярный аппарат?</w:t>
      </w:r>
    </w:p>
    <w:p w:rsidR="00691629" w:rsidRPr="00B44F29" w:rsidRDefault="00691629" w:rsidP="00691629">
      <w:pPr>
        <w:shd w:val="clear" w:color="auto" w:fill="FFFFFF"/>
        <w:spacing w:after="0" w:line="360" w:lineRule="auto"/>
        <w:ind w:firstLine="567"/>
        <w:jc w:val="both"/>
        <w:rPr>
          <w:rFonts w:ascii="Times New Roman" w:eastAsia="Times New Roman" w:hAnsi="Times New Roman" w:cs="Times New Roman"/>
          <w:b/>
          <w:bCs/>
          <w:color w:val="000000" w:themeColor="text1"/>
          <w:sz w:val="28"/>
          <w:szCs w:val="28"/>
          <w:lang w:eastAsia="ru-RU"/>
        </w:rPr>
      </w:pPr>
    </w:p>
    <w:p w:rsidR="00937AD2" w:rsidRPr="00B44F29" w:rsidRDefault="00691629" w:rsidP="00691629">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lastRenderedPageBreak/>
        <w:t xml:space="preserve">1.2 </w:t>
      </w:r>
      <w:r w:rsidR="00937AD2" w:rsidRPr="00B44F29">
        <w:rPr>
          <w:rFonts w:ascii="Times New Roman" w:eastAsia="Times New Roman" w:hAnsi="Times New Roman" w:cs="Times New Roman"/>
          <w:b/>
          <w:bCs/>
          <w:color w:val="000000" w:themeColor="text1"/>
          <w:sz w:val="28"/>
          <w:szCs w:val="28"/>
          <w:lang w:eastAsia="ru-RU"/>
        </w:rPr>
        <w:t>Равновесие в жизни человека</w:t>
      </w:r>
    </w:p>
    <w:p w:rsidR="00937AD2" w:rsidRPr="00B44F29" w:rsidRDefault="003529BA"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Ч</w:t>
      </w:r>
      <w:r w:rsidR="00937AD2" w:rsidRPr="00B44F29">
        <w:rPr>
          <w:rFonts w:ascii="Times New Roman" w:eastAsia="Times New Roman" w:hAnsi="Times New Roman" w:cs="Times New Roman"/>
          <w:color w:val="000000" w:themeColor="text1"/>
          <w:sz w:val="28"/>
          <w:szCs w:val="28"/>
          <w:lang w:eastAsia="ru-RU"/>
        </w:rPr>
        <w:t xml:space="preserve">еловек постоянно пользуется чувством равновесия во время ходьбы или бега. Мы делаем это </w:t>
      </w:r>
      <w:r w:rsidR="00556BF5">
        <w:rPr>
          <w:rFonts w:ascii="Times New Roman" w:eastAsia="Times New Roman" w:hAnsi="Times New Roman" w:cs="Times New Roman"/>
          <w:color w:val="000000" w:themeColor="text1"/>
          <w:sz w:val="28"/>
          <w:szCs w:val="28"/>
          <w:lang w:eastAsia="ru-RU"/>
        </w:rPr>
        <w:t>автоматически</w:t>
      </w:r>
      <w:r w:rsidR="00937AD2" w:rsidRPr="00B44F29">
        <w:rPr>
          <w:rFonts w:ascii="Times New Roman" w:eastAsia="Times New Roman" w:hAnsi="Times New Roman" w:cs="Times New Roman"/>
          <w:color w:val="000000" w:themeColor="text1"/>
          <w:sz w:val="28"/>
          <w:szCs w:val="28"/>
          <w:lang w:eastAsia="ru-RU"/>
        </w:rPr>
        <w:t xml:space="preserve"> каждый день и даже не задумываемся, как напряжённо работает наш организм лишь для того, чтобы мы не упали во время ходьбы. (Рисунок 1.2)</w:t>
      </w:r>
    </w:p>
    <w:p w:rsidR="00937AD2" w:rsidRPr="00B44F29" w:rsidRDefault="00937AD2" w:rsidP="00691629">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4562475" cy="2238375"/>
            <wp:effectExtent l="0" t="0" r="9525" b="9525"/>
            <wp:docPr id="23" name="Рисунок 23" descr="https://arhivurokov.ru/multiurok/html/2017/01/01/s_5868f61687402/517545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html/2017/01/01/s_5868f61687402/517545_3.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62475" cy="2238375"/>
                    </a:xfrm>
                    <a:prstGeom prst="rect">
                      <a:avLst/>
                    </a:prstGeom>
                    <a:noFill/>
                    <a:ln>
                      <a:noFill/>
                    </a:ln>
                  </pic:spPr>
                </pic:pic>
              </a:graphicData>
            </a:graphic>
          </wp:inline>
        </w:drawing>
      </w:r>
      <w:r w:rsidRPr="00B44F29">
        <w:rPr>
          <w:rFonts w:ascii="Times New Roman" w:eastAsia="Times New Roman" w:hAnsi="Times New Roman" w:cs="Times New Roman"/>
          <w:noProof/>
          <w:color w:val="000000" w:themeColor="text1"/>
          <w:sz w:val="28"/>
          <w:szCs w:val="28"/>
          <w:lang w:eastAsia="ru-RU"/>
        </w:rPr>
        <w:drawing>
          <wp:inline distT="0" distB="0" distL="0" distR="0">
            <wp:extent cx="2400300" cy="2400300"/>
            <wp:effectExtent l="0" t="0" r="0" b="0"/>
            <wp:docPr id="22" name="Рисунок 22" descr="https://arhivurokov.ru/multiurok/html/2017/01/01/s_5868f61687402/517545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html/2017/01/01/s_5868f61687402/517545_4.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2400300"/>
                    </a:xfrm>
                    <a:prstGeom prst="rect">
                      <a:avLst/>
                    </a:prstGeom>
                    <a:noFill/>
                    <a:ln>
                      <a:noFill/>
                    </a:ln>
                  </pic:spPr>
                </pic:pic>
              </a:graphicData>
            </a:graphic>
          </wp:inline>
        </w:drawing>
      </w:r>
    </w:p>
    <w:p w:rsidR="00937AD2" w:rsidRPr="00B44F29" w:rsidRDefault="00937AD2" w:rsidP="00691629">
      <w:pPr>
        <w:shd w:val="clear" w:color="auto" w:fill="FFFFFF"/>
        <w:spacing w:after="0" w:line="360" w:lineRule="auto"/>
        <w:ind w:firstLine="567"/>
        <w:jc w:val="center"/>
        <w:rPr>
          <w:rFonts w:ascii="Times New Roman" w:eastAsia="Times New Roman" w:hAnsi="Times New Roman" w:cs="Times New Roman"/>
          <w:i/>
          <w:color w:val="000000" w:themeColor="text1"/>
          <w:sz w:val="28"/>
          <w:szCs w:val="28"/>
          <w:lang w:eastAsia="ru-RU"/>
        </w:rPr>
      </w:pPr>
      <w:r w:rsidRPr="00B44F29">
        <w:rPr>
          <w:rFonts w:ascii="Times New Roman" w:eastAsia="Times New Roman" w:hAnsi="Times New Roman" w:cs="Times New Roman"/>
          <w:i/>
          <w:color w:val="000000" w:themeColor="text1"/>
          <w:sz w:val="28"/>
          <w:szCs w:val="28"/>
          <w:lang w:eastAsia="ru-RU"/>
        </w:rPr>
        <w:t>Рисунок 1.2 – Положение тела во время ходьбы и бега</w:t>
      </w:r>
    </w:p>
    <w:p w:rsidR="00691629" w:rsidRPr="00B44F29" w:rsidRDefault="00691629" w:rsidP="00691629">
      <w:pPr>
        <w:shd w:val="clear" w:color="auto" w:fill="FFFFFF"/>
        <w:spacing w:after="0" w:line="360" w:lineRule="auto"/>
        <w:ind w:firstLine="567"/>
        <w:jc w:val="center"/>
        <w:rPr>
          <w:rFonts w:ascii="Times New Roman" w:eastAsia="Times New Roman" w:hAnsi="Times New Roman" w:cs="Times New Roman"/>
          <w:i/>
          <w:color w:val="000000" w:themeColor="text1"/>
          <w:sz w:val="28"/>
          <w:szCs w:val="28"/>
          <w:lang w:eastAsia="ru-RU"/>
        </w:rPr>
      </w:pP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Человеку свойственно давать своему равновесию и более сложные задачи, чем походка.</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401578" w:rsidP="00691629">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1</w:t>
      </w:r>
      <w:r w:rsidR="00691629" w:rsidRPr="00B44F29">
        <w:rPr>
          <w:rFonts w:ascii="Times New Roman" w:eastAsia="Times New Roman" w:hAnsi="Times New Roman" w:cs="Times New Roman"/>
          <w:b/>
          <w:bCs/>
          <w:color w:val="000000" w:themeColor="text1"/>
          <w:sz w:val="28"/>
          <w:szCs w:val="28"/>
          <w:lang w:eastAsia="ru-RU"/>
        </w:rPr>
        <w:t>.3</w:t>
      </w:r>
      <w:r w:rsidR="00937AD2" w:rsidRPr="00B44F29">
        <w:rPr>
          <w:rFonts w:ascii="Times New Roman" w:eastAsia="Times New Roman" w:hAnsi="Times New Roman" w:cs="Times New Roman"/>
          <w:b/>
          <w:bCs/>
          <w:color w:val="000000" w:themeColor="text1"/>
          <w:sz w:val="28"/>
          <w:szCs w:val="28"/>
          <w:lang w:eastAsia="ru-RU"/>
        </w:rPr>
        <w:t>Равновесие в гимнастике</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 xml:space="preserve">Равновесие бывает, как динамическое, так и статическое. Асами в статическом равновесии в полной мере можно считать гимнастов на кольцах. </w:t>
      </w:r>
      <w:r w:rsidRPr="00B44F29">
        <w:rPr>
          <w:rFonts w:ascii="Times New Roman" w:eastAsia="Times New Roman" w:hAnsi="Times New Roman" w:cs="Times New Roman"/>
          <w:color w:val="000000" w:themeColor="text1"/>
          <w:sz w:val="28"/>
          <w:szCs w:val="28"/>
          <w:lang w:eastAsia="ru-RU"/>
        </w:rPr>
        <w:lastRenderedPageBreak/>
        <w:t>Ведь каждое упражнение им приходится держать не менее двух минут. (Рисунки 1.5 и 1.6)</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B70E11">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3495675" cy="1571625"/>
            <wp:effectExtent l="0" t="0" r="9525" b="9525"/>
            <wp:docPr id="19" name="Рисунок 19" descr="https://arhivurokov.ru/multiurok/html/2017/01/01/s_5868f61687402/517545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multiurok/html/2017/01/01/s_5868f61687402/517545_7.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5675" cy="1571625"/>
                    </a:xfrm>
                    <a:prstGeom prst="rect">
                      <a:avLst/>
                    </a:prstGeom>
                    <a:noFill/>
                    <a:ln>
                      <a:noFill/>
                    </a:ln>
                  </pic:spPr>
                </pic:pic>
              </a:graphicData>
            </a:graphic>
          </wp:inline>
        </w:drawing>
      </w:r>
    </w:p>
    <w:p w:rsidR="00937AD2" w:rsidRPr="00B44F29" w:rsidRDefault="00937AD2" w:rsidP="00B70E11">
      <w:pPr>
        <w:shd w:val="clear" w:color="auto" w:fill="FFFFFF"/>
        <w:spacing w:after="0" w:line="360" w:lineRule="auto"/>
        <w:ind w:firstLine="567"/>
        <w:jc w:val="center"/>
        <w:rPr>
          <w:rFonts w:ascii="Times New Roman" w:eastAsia="Times New Roman" w:hAnsi="Times New Roman" w:cs="Times New Roman"/>
          <w:i/>
          <w:color w:val="000000" w:themeColor="text1"/>
          <w:sz w:val="28"/>
          <w:szCs w:val="28"/>
          <w:lang w:eastAsia="ru-RU"/>
        </w:rPr>
      </w:pPr>
      <w:r w:rsidRPr="00B44F29">
        <w:rPr>
          <w:rFonts w:ascii="Times New Roman" w:eastAsia="Times New Roman" w:hAnsi="Times New Roman" w:cs="Times New Roman"/>
          <w:i/>
          <w:color w:val="000000" w:themeColor="text1"/>
          <w:sz w:val="28"/>
          <w:szCs w:val="28"/>
          <w:lang w:eastAsia="ru-RU"/>
        </w:rPr>
        <w:t>Рисунок 1.5</w:t>
      </w:r>
      <w:r w:rsidR="00B70E11" w:rsidRPr="00B44F29">
        <w:rPr>
          <w:rFonts w:ascii="Times New Roman" w:eastAsia="Times New Roman" w:hAnsi="Times New Roman" w:cs="Times New Roman"/>
          <w:i/>
          <w:color w:val="000000" w:themeColor="text1"/>
          <w:sz w:val="28"/>
          <w:szCs w:val="28"/>
          <w:lang w:eastAsia="ru-RU"/>
        </w:rPr>
        <w:t xml:space="preserve"> Гимнастическое упражнение</w:t>
      </w:r>
    </w:p>
    <w:p w:rsidR="00937AD2" w:rsidRPr="00B44F29" w:rsidRDefault="00937AD2" w:rsidP="00B70E11">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2000250" cy="2994005"/>
            <wp:effectExtent l="19050" t="0" r="0" b="0"/>
            <wp:docPr id="18" name="Рисунок 18" descr="https://arhivurokov.ru/multiurok/html/2017/01/01/s_5868f61687402/517545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multiurok/html/2017/01/01/s_5868f61687402/517545_8.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0" cy="2994005"/>
                    </a:xfrm>
                    <a:prstGeom prst="rect">
                      <a:avLst/>
                    </a:prstGeom>
                    <a:noFill/>
                    <a:ln>
                      <a:noFill/>
                    </a:ln>
                  </pic:spPr>
                </pic:pic>
              </a:graphicData>
            </a:graphic>
          </wp:inline>
        </w:drawing>
      </w:r>
    </w:p>
    <w:p w:rsidR="00937AD2" w:rsidRPr="00B44F29" w:rsidRDefault="00937AD2" w:rsidP="00B70E11">
      <w:pPr>
        <w:shd w:val="clear" w:color="auto" w:fill="FFFFFF"/>
        <w:spacing w:after="0" w:line="360" w:lineRule="auto"/>
        <w:ind w:firstLine="567"/>
        <w:jc w:val="center"/>
        <w:rPr>
          <w:rFonts w:ascii="Times New Roman" w:eastAsia="Times New Roman" w:hAnsi="Times New Roman" w:cs="Times New Roman"/>
          <w:i/>
          <w:color w:val="000000" w:themeColor="text1"/>
          <w:sz w:val="28"/>
          <w:szCs w:val="28"/>
          <w:lang w:eastAsia="ru-RU"/>
        </w:rPr>
      </w:pPr>
      <w:r w:rsidRPr="00B44F29">
        <w:rPr>
          <w:rFonts w:ascii="Times New Roman" w:eastAsia="Times New Roman" w:hAnsi="Times New Roman" w:cs="Times New Roman"/>
          <w:i/>
          <w:color w:val="000000" w:themeColor="text1"/>
          <w:sz w:val="28"/>
          <w:szCs w:val="28"/>
          <w:lang w:eastAsia="ru-RU"/>
        </w:rPr>
        <w:t>Рисунок 1.6</w:t>
      </w:r>
      <w:r w:rsidR="00B70E11" w:rsidRPr="00B44F29">
        <w:rPr>
          <w:rFonts w:ascii="Times New Roman" w:eastAsia="Times New Roman" w:hAnsi="Times New Roman" w:cs="Times New Roman"/>
          <w:i/>
          <w:color w:val="000000" w:themeColor="text1"/>
          <w:sz w:val="28"/>
          <w:szCs w:val="28"/>
          <w:lang w:eastAsia="ru-RU"/>
        </w:rPr>
        <w:t xml:space="preserve"> Гимнастическое упражнение</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Одним из главных упражнений в гимнастике считается соскок. При его выполнении гимнасту приходится удерживать одновременно оба вида равновесия.</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У </w:t>
      </w:r>
      <w:r w:rsidRPr="00B44F29">
        <w:rPr>
          <w:rFonts w:ascii="Times New Roman" w:eastAsia="Times New Roman" w:hAnsi="Times New Roman" w:cs="Times New Roman"/>
          <w:bCs/>
          <w:color w:val="000000" w:themeColor="text1"/>
          <w:sz w:val="28"/>
          <w:szCs w:val="28"/>
          <w:lang w:eastAsia="ru-RU"/>
        </w:rPr>
        <w:t>артистов балета</w:t>
      </w:r>
      <w:r w:rsidRPr="00B44F29">
        <w:rPr>
          <w:rFonts w:ascii="Times New Roman" w:eastAsia="Times New Roman" w:hAnsi="Times New Roman" w:cs="Times New Roman"/>
          <w:color w:val="000000" w:themeColor="text1"/>
          <w:sz w:val="28"/>
          <w:szCs w:val="28"/>
          <w:lang w:eastAsia="ru-RU"/>
        </w:rPr>
        <w:t> умение балансировать на одной ноге – профессиональный навык. Вот кому можно позавидовать! (Рисунок 1.7) А с каким восхищением мы смотрим выступление </w:t>
      </w:r>
      <w:r w:rsidRPr="00B44F29">
        <w:rPr>
          <w:rFonts w:ascii="Times New Roman" w:eastAsia="Times New Roman" w:hAnsi="Times New Roman" w:cs="Times New Roman"/>
          <w:bCs/>
          <w:color w:val="000000" w:themeColor="text1"/>
          <w:sz w:val="28"/>
          <w:szCs w:val="28"/>
          <w:lang w:eastAsia="ru-RU"/>
        </w:rPr>
        <w:t>цирковых акробатов</w:t>
      </w:r>
      <w:r w:rsidRPr="00B44F29">
        <w:rPr>
          <w:rFonts w:ascii="Times New Roman" w:eastAsia="Times New Roman" w:hAnsi="Times New Roman" w:cs="Times New Roman"/>
          <w:color w:val="000000" w:themeColor="text1"/>
          <w:sz w:val="28"/>
          <w:szCs w:val="28"/>
          <w:lang w:eastAsia="ru-RU"/>
        </w:rPr>
        <w:t> или </w:t>
      </w:r>
      <w:r w:rsidRPr="00B44F29">
        <w:rPr>
          <w:rFonts w:ascii="Times New Roman" w:eastAsia="Times New Roman" w:hAnsi="Times New Roman" w:cs="Times New Roman"/>
          <w:bCs/>
          <w:color w:val="000000" w:themeColor="text1"/>
          <w:sz w:val="28"/>
          <w:szCs w:val="28"/>
          <w:lang w:eastAsia="ru-RU"/>
        </w:rPr>
        <w:t>канатоходцев</w:t>
      </w:r>
      <w:r w:rsidRPr="00B44F29">
        <w:rPr>
          <w:rFonts w:ascii="Times New Roman" w:eastAsia="Times New Roman" w:hAnsi="Times New Roman" w:cs="Times New Roman"/>
          <w:color w:val="000000" w:themeColor="text1"/>
          <w:sz w:val="28"/>
          <w:szCs w:val="28"/>
          <w:lang w:eastAsia="ru-RU"/>
        </w:rPr>
        <w:t>! (Рисунок 1.8)</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lastRenderedPageBreak/>
        <w:drawing>
          <wp:inline distT="0" distB="0" distL="0" distR="0">
            <wp:extent cx="3190875" cy="2124075"/>
            <wp:effectExtent l="0" t="0" r="9525" b="9525"/>
            <wp:docPr id="17" name="Рисунок 17" descr="https://arhivurokov.ru/multiurok/html/2017/01/01/s_5868f61687402/517545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multiurok/html/2017/01/01/s_5868f61687402/517545_9.jpe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0875" cy="2124075"/>
                    </a:xfrm>
                    <a:prstGeom prst="rect">
                      <a:avLst/>
                    </a:prstGeom>
                    <a:noFill/>
                    <a:ln>
                      <a:noFill/>
                    </a:ln>
                  </pic:spPr>
                </pic:pic>
              </a:graphicData>
            </a:graphic>
          </wp:inline>
        </w:drawing>
      </w:r>
      <w:r w:rsidRPr="00B44F29">
        <w:rPr>
          <w:rFonts w:ascii="Times New Roman" w:eastAsia="Times New Roman" w:hAnsi="Times New Roman" w:cs="Times New Roman"/>
          <w:color w:val="000000" w:themeColor="text1"/>
          <w:sz w:val="28"/>
          <w:szCs w:val="28"/>
          <w:lang w:eastAsia="ru-RU"/>
        </w:rPr>
        <w:t> </w:t>
      </w:r>
      <w:r w:rsidRPr="00B44F29">
        <w:rPr>
          <w:rFonts w:ascii="Times New Roman" w:eastAsia="Times New Roman" w:hAnsi="Times New Roman" w:cs="Times New Roman"/>
          <w:noProof/>
          <w:color w:val="000000" w:themeColor="text1"/>
          <w:sz w:val="28"/>
          <w:szCs w:val="28"/>
          <w:lang w:eastAsia="ru-RU"/>
        </w:rPr>
        <w:drawing>
          <wp:inline distT="0" distB="0" distL="0" distR="0">
            <wp:extent cx="1647825" cy="2143125"/>
            <wp:effectExtent l="0" t="0" r="9525" b="9525"/>
            <wp:docPr id="16" name="Рисунок 16" descr="https://arhivurokov.ru/multiurok/html/2017/01/01/s_5868f61687402/517545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multiurok/html/2017/01/01/s_5868f61687402/517545_10.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2143125"/>
                    </a:xfrm>
                    <a:prstGeom prst="rect">
                      <a:avLst/>
                    </a:prstGeom>
                    <a:noFill/>
                    <a:ln>
                      <a:noFill/>
                    </a:ln>
                  </pic:spPr>
                </pic:pic>
              </a:graphicData>
            </a:graphic>
          </wp:inline>
        </w:drawing>
      </w:r>
    </w:p>
    <w:p w:rsidR="00937AD2" w:rsidRPr="00B44F29" w:rsidRDefault="00937AD2" w:rsidP="00B70E11">
      <w:pPr>
        <w:shd w:val="clear" w:color="auto" w:fill="FFFFFF"/>
        <w:spacing w:after="0" w:line="360" w:lineRule="auto"/>
        <w:ind w:firstLine="567"/>
        <w:jc w:val="center"/>
        <w:rPr>
          <w:rFonts w:ascii="Times New Roman" w:eastAsia="Times New Roman" w:hAnsi="Times New Roman" w:cs="Times New Roman"/>
          <w:i/>
          <w:color w:val="000000" w:themeColor="text1"/>
          <w:sz w:val="28"/>
          <w:szCs w:val="28"/>
          <w:lang w:eastAsia="ru-RU"/>
        </w:rPr>
      </w:pPr>
      <w:r w:rsidRPr="00B44F29">
        <w:rPr>
          <w:rFonts w:ascii="Times New Roman" w:eastAsia="Times New Roman" w:hAnsi="Times New Roman" w:cs="Times New Roman"/>
          <w:i/>
          <w:color w:val="000000" w:themeColor="text1"/>
          <w:sz w:val="28"/>
          <w:szCs w:val="28"/>
          <w:lang w:eastAsia="ru-RU"/>
        </w:rPr>
        <w:t>Рисунок 1.7 Рисунок 1.8</w:t>
      </w:r>
      <w:r w:rsidR="00B70E11" w:rsidRPr="00B44F29">
        <w:rPr>
          <w:rFonts w:ascii="Times New Roman" w:eastAsia="Times New Roman" w:hAnsi="Times New Roman" w:cs="Times New Roman"/>
          <w:i/>
          <w:color w:val="000000" w:themeColor="text1"/>
          <w:sz w:val="28"/>
          <w:szCs w:val="28"/>
          <w:lang w:eastAsia="ru-RU"/>
        </w:rPr>
        <w:t xml:space="preserve"> умение балансировать свое тело</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Равновесие достигается не только за счёт внутреннего уха и специальных рецепторов, которые расположены в мышцах. Мы все полагаемся и на зрение, когда пытаемся удержать равновесие. Порой без участия зрения внутреннее ухо и рецепторы мышц не справляются со сложными задачами.</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Cs/>
          <w:color w:val="000000" w:themeColor="text1"/>
          <w:sz w:val="28"/>
          <w:szCs w:val="28"/>
          <w:lang w:eastAsia="ru-RU"/>
        </w:rPr>
        <w:t>Наше</w:t>
      </w:r>
      <w:r w:rsidRPr="00B44F29">
        <w:rPr>
          <w:rFonts w:ascii="Times New Roman" w:eastAsia="Times New Roman" w:hAnsi="Times New Roman" w:cs="Times New Roman"/>
          <w:color w:val="000000" w:themeColor="text1"/>
          <w:sz w:val="28"/>
          <w:szCs w:val="28"/>
          <w:lang w:eastAsia="ru-RU"/>
        </w:rPr>
        <w:t> </w:t>
      </w:r>
      <w:r w:rsidRPr="00B44F29">
        <w:rPr>
          <w:rFonts w:ascii="Times New Roman" w:eastAsia="Times New Roman" w:hAnsi="Times New Roman" w:cs="Times New Roman"/>
          <w:bCs/>
          <w:color w:val="000000" w:themeColor="text1"/>
          <w:sz w:val="28"/>
          <w:szCs w:val="28"/>
          <w:lang w:eastAsia="ru-RU"/>
        </w:rPr>
        <w:t>чувство равновесия - это состояние трёх систем</w:t>
      </w:r>
      <w:r w:rsidRPr="00B44F29">
        <w:rPr>
          <w:rFonts w:ascii="Times New Roman" w:eastAsia="Times New Roman" w:hAnsi="Times New Roman" w:cs="Times New Roman"/>
          <w:color w:val="000000" w:themeColor="text1"/>
          <w:sz w:val="28"/>
          <w:szCs w:val="28"/>
          <w:lang w:eastAsia="ru-RU"/>
        </w:rPr>
        <w:t xml:space="preserve">: органов внутреннего уха, </w:t>
      </w:r>
      <w:r w:rsidR="00B70E11" w:rsidRPr="00B44F29">
        <w:rPr>
          <w:rFonts w:ascii="Times New Roman" w:eastAsia="Times New Roman" w:hAnsi="Times New Roman" w:cs="Times New Roman"/>
          <w:color w:val="000000" w:themeColor="text1"/>
          <w:sz w:val="28"/>
          <w:szCs w:val="28"/>
          <w:lang w:eastAsia="ru-RU"/>
        </w:rPr>
        <w:t>рецепторов в мышцах и зрения [6</w:t>
      </w:r>
      <w:r w:rsidRPr="00B44F29">
        <w:rPr>
          <w:rFonts w:ascii="Times New Roman" w:eastAsia="Times New Roman" w:hAnsi="Times New Roman" w:cs="Times New Roman"/>
          <w:color w:val="000000" w:themeColor="text1"/>
          <w:sz w:val="28"/>
          <w:szCs w:val="28"/>
          <w:lang w:eastAsia="ru-RU"/>
        </w:rPr>
        <w:t xml:space="preserve">]. Когда они работают синхронно, мы можем сидеть, идти, бегать или прыгать. Но что произойдёт, если хотя бы одна из систем даст сбой? Когда человек кружится вокруг оси, кружится и жидкость во внутреннем ухе. Когда человек останавливается, </w:t>
      </w:r>
      <w:proofErr w:type="spellStart"/>
      <w:r w:rsidRPr="00B44F29">
        <w:rPr>
          <w:rFonts w:ascii="Times New Roman" w:eastAsia="Times New Roman" w:hAnsi="Times New Roman" w:cs="Times New Roman"/>
          <w:color w:val="000000" w:themeColor="text1"/>
          <w:sz w:val="28"/>
          <w:szCs w:val="28"/>
          <w:lang w:eastAsia="ru-RU"/>
        </w:rPr>
        <w:t>эндолимфа</w:t>
      </w:r>
      <w:proofErr w:type="spellEnd"/>
      <w:r w:rsidRPr="00B44F29">
        <w:rPr>
          <w:rFonts w:ascii="Times New Roman" w:eastAsia="Times New Roman" w:hAnsi="Times New Roman" w:cs="Times New Roman"/>
          <w:color w:val="000000" w:themeColor="text1"/>
          <w:sz w:val="28"/>
          <w:szCs w:val="28"/>
          <w:lang w:eastAsia="ru-RU"/>
        </w:rPr>
        <w:t xml:space="preserve"> в его внутреннем ухе продолжает крутиться, а глаза посылают в мозг сигнал о том, что движение окончено. Тем самым мозг получает противоречивую информацию. Несмотря на то, что зрение и рецепторы работают, человеку после такого упражнения непросто устоять на ногах. Из-за несогласования между зрением и органом внутреннего уха может возникнуть </w:t>
      </w:r>
      <w:r w:rsidRPr="00B44F29">
        <w:rPr>
          <w:rFonts w:ascii="Times New Roman" w:eastAsia="Times New Roman" w:hAnsi="Times New Roman" w:cs="Times New Roman"/>
          <w:bCs/>
          <w:color w:val="000000" w:themeColor="text1"/>
          <w:sz w:val="28"/>
          <w:szCs w:val="28"/>
          <w:lang w:eastAsia="ru-RU"/>
        </w:rPr>
        <w:t>укачивание</w:t>
      </w:r>
      <w:r w:rsidRPr="00B44F29">
        <w:rPr>
          <w:rFonts w:ascii="Times New Roman" w:eastAsia="Times New Roman" w:hAnsi="Times New Roman" w:cs="Times New Roman"/>
          <w:color w:val="000000" w:themeColor="text1"/>
          <w:sz w:val="28"/>
          <w:szCs w:val="28"/>
          <w:lang w:eastAsia="ru-RU"/>
        </w:rPr>
        <w:t>. Это появление неприятных симптомов во время движения на транспорте.</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401578" w:rsidP="00B70E11">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2</w:t>
      </w:r>
      <w:r w:rsidR="00B70E11" w:rsidRPr="00B44F29">
        <w:rPr>
          <w:rFonts w:ascii="Times New Roman" w:eastAsia="Times New Roman" w:hAnsi="Times New Roman" w:cs="Times New Roman"/>
          <w:b/>
          <w:bCs/>
          <w:color w:val="000000" w:themeColor="text1"/>
          <w:sz w:val="28"/>
          <w:szCs w:val="28"/>
          <w:lang w:eastAsia="ru-RU"/>
        </w:rPr>
        <w:t>.Укачивание в детском возрасте</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 xml:space="preserve">В нашем классе есть традиция ездить на экскурсии. Всем они очень нравятся. Однако среди моих одноклассников есть ребята, которым в пути </w:t>
      </w:r>
      <w:r w:rsidRPr="00B44F29">
        <w:rPr>
          <w:rFonts w:ascii="Times New Roman" w:eastAsia="Times New Roman" w:hAnsi="Times New Roman" w:cs="Times New Roman"/>
          <w:color w:val="000000" w:themeColor="text1"/>
          <w:sz w:val="28"/>
          <w:szCs w:val="28"/>
          <w:lang w:eastAsia="ru-RU"/>
        </w:rPr>
        <w:lastRenderedPageBreak/>
        <w:t>иногда требовалась помощь взрослых, так как у детей наблюдались симптомы укачивания во время движения в автобусе. А у меня никогда не возникало неприятных ощущений.</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Меня заинтересовало, отчего так бывает? Почему ребёнка укачивает в транспорте, на каруселях или аттракционах в парке? Можно ли этого избежать и как помочь детям справиться с проблемой?</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Из статьи в Интернете я узнал</w:t>
      </w:r>
      <w:r w:rsidR="003529BA" w:rsidRPr="00B44F29">
        <w:rPr>
          <w:rFonts w:ascii="Times New Roman" w:eastAsia="Times New Roman" w:hAnsi="Times New Roman" w:cs="Times New Roman"/>
          <w:color w:val="000000" w:themeColor="text1"/>
          <w:sz w:val="28"/>
          <w:szCs w:val="28"/>
          <w:lang w:eastAsia="ru-RU"/>
        </w:rPr>
        <w:t>а</w:t>
      </w:r>
      <w:r w:rsidRPr="00B44F29">
        <w:rPr>
          <w:rFonts w:ascii="Times New Roman" w:eastAsia="Times New Roman" w:hAnsi="Times New Roman" w:cs="Times New Roman"/>
          <w:color w:val="000000" w:themeColor="text1"/>
          <w:sz w:val="28"/>
          <w:szCs w:val="28"/>
          <w:lang w:eastAsia="ru-RU"/>
        </w:rPr>
        <w:t>, что </w:t>
      </w:r>
      <w:r w:rsidRPr="00B44F29">
        <w:rPr>
          <w:rFonts w:ascii="Times New Roman" w:eastAsia="Times New Roman" w:hAnsi="Times New Roman" w:cs="Times New Roman"/>
          <w:bCs/>
          <w:color w:val="000000" w:themeColor="text1"/>
          <w:sz w:val="28"/>
          <w:szCs w:val="28"/>
          <w:lang w:eastAsia="ru-RU"/>
        </w:rPr>
        <w:t>укачивание, или болезнь движения</w:t>
      </w:r>
      <w:r w:rsidRPr="00B44F29">
        <w:rPr>
          <w:rFonts w:ascii="Times New Roman" w:eastAsia="Times New Roman" w:hAnsi="Times New Roman" w:cs="Times New Roman"/>
          <w:color w:val="000000" w:themeColor="text1"/>
          <w:sz w:val="28"/>
          <w:szCs w:val="28"/>
          <w:lang w:eastAsia="ru-RU"/>
        </w:rPr>
        <w:t>, связано с нарушением функции вестибулярного аппарата [1]. Движение в автомобиле, в самолёте, на корабле, на аттракционах и даже в лифте, обязательно приводит к избыточному раздражению вестибулярной системы, при этом мозг получает разноголосую, противоречивую информацию об окружающем пространстве. Рецепторы вестибулярного аппарата говорят, что тело неподвижно, а глаза видят, что всё вокруг движется и колеблется. А может быть и наоборот: глаза фиксируют неизменное положение окружающих предметов, а вестибулярный аппарат посылает в мозг сигналы об изменении положения нашего тела в пространстве. Этот сбой в подаче информации в головной мозг у некоторых детей вызывает расстройства чувства равновесия.</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Cs/>
          <w:color w:val="000000" w:themeColor="text1"/>
          <w:sz w:val="28"/>
          <w:szCs w:val="28"/>
          <w:lang w:eastAsia="ru-RU"/>
        </w:rPr>
        <w:t>Симптомы укачивания:</w:t>
      </w:r>
    </w:p>
    <w:p w:rsidR="00937AD2" w:rsidRPr="00B44F29" w:rsidRDefault="00937AD2" w:rsidP="00691629">
      <w:pPr>
        <w:numPr>
          <w:ilvl w:val="0"/>
          <w:numId w:val="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плохое самочувствие, слабость, сонливость;</w:t>
      </w:r>
    </w:p>
    <w:p w:rsidR="00937AD2" w:rsidRPr="00B44F29" w:rsidRDefault="00937AD2" w:rsidP="00691629">
      <w:pPr>
        <w:numPr>
          <w:ilvl w:val="0"/>
          <w:numId w:val="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головная боль, головокружение, тошнота и даже рвота;</w:t>
      </w:r>
    </w:p>
    <w:p w:rsidR="00937AD2" w:rsidRPr="00B44F29" w:rsidRDefault="00937AD2" w:rsidP="00691629">
      <w:pPr>
        <w:numPr>
          <w:ilvl w:val="0"/>
          <w:numId w:val="7"/>
        </w:numPr>
        <w:shd w:val="clear" w:color="auto" w:fill="FFFFFF"/>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скачки давления, сердцебиение.</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При укачивании могут искажаться обоняние, слух, извращается чувство вкуса. Соответственно, некоторые запахи, звуки, отрицательные эмоции (страх, тревога) могут значительно усиливать проявления укачивания. Обычно укачивание начинает беспокоить ребёнка после 1-2 лет, когда созревают определённые структуры вестибулярной системы.</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 xml:space="preserve">Склонность к укачиванию зависит от многих факторов, которые окончательно так и не выяснены. Вероятно, сказываются генетические особенности вестибулярной системы, общее состояние здоровья, возраст </w:t>
      </w:r>
      <w:r w:rsidRPr="00B44F29">
        <w:rPr>
          <w:rFonts w:ascii="Times New Roman" w:eastAsia="Times New Roman" w:hAnsi="Times New Roman" w:cs="Times New Roman"/>
          <w:color w:val="000000" w:themeColor="text1"/>
          <w:sz w:val="28"/>
          <w:szCs w:val="28"/>
          <w:lang w:eastAsia="ru-RU"/>
        </w:rPr>
        <w:lastRenderedPageBreak/>
        <w:t xml:space="preserve">ребёнка. Считается, что укачивает 58% детей от 2 до 12 лет. С возрастом симптомы болезни движения исчезают у большинства людей, однако 5-10% населения страдает от этого всю жизнь. </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Учёные выяснили, что люди рождаются с разными </w:t>
      </w:r>
      <w:r w:rsidRPr="00B44F29">
        <w:rPr>
          <w:rFonts w:ascii="Times New Roman" w:eastAsia="Times New Roman" w:hAnsi="Times New Roman" w:cs="Times New Roman"/>
          <w:bCs/>
          <w:color w:val="000000" w:themeColor="text1"/>
          <w:sz w:val="28"/>
          <w:szCs w:val="28"/>
          <w:lang w:eastAsia="ru-RU"/>
        </w:rPr>
        <w:t>порогами укачивания</w:t>
      </w:r>
      <w:r w:rsidRPr="00B44F29">
        <w:rPr>
          <w:rFonts w:ascii="Times New Roman" w:eastAsia="Times New Roman" w:hAnsi="Times New Roman" w:cs="Times New Roman"/>
          <w:color w:val="000000" w:themeColor="text1"/>
          <w:sz w:val="28"/>
          <w:szCs w:val="28"/>
          <w:lang w:eastAsia="ru-RU"/>
        </w:rPr>
        <w:t>. И этот факт ещё не разгадан. Но очевидно, что не последнюю роль в этом играет центральная нервная система. Многих людей не укачивает, если их внимание сосредоточено на какой-то работе. Так, например, есть водители, которых укачивает, как только они оказываются на месте пассажира, а во время вождения они никогда не испытывают неприятных ощущений. Во время выполнения сложных умственных задач у человека активизируется высшая нервная деятельность. Учёные полагают, что в этот момент включаются механизмы, тормозящие рассогласование между системами равновесия.</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Существует так называемое </w:t>
      </w:r>
      <w:r w:rsidRPr="00B44F29">
        <w:rPr>
          <w:rFonts w:ascii="Times New Roman" w:eastAsia="Times New Roman" w:hAnsi="Times New Roman" w:cs="Times New Roman"/>
          <w:bCs/>
          <w:color w:val="000000" w:themeColor="text1"/>
          <w:sz w:val="28"/>
          <w:szCs w:val="28"/>
          <w:lang w:eastAsia="ru-RU"/>
        </w:rPr>
        <w:t>изолированное укачивание</w:t>
      </w:r>
      <w:r w:rsidRPr="00B44F29">
        <w:rPr>
          <w:rFonts w:ascii="Times New Roman" w:eastAsia="Times New Roman" w:hAnsi="Times New Roman" w:cs="Times New Roman"/>
          <w:color w:val="000000" w:themeColor="text1"/>
          <w:sz w:val="28"/>
          <w:szCs w:val="28"/>
          <w:lang w:eastAsia="ru-RU"/>
        </w:rPr>
        <w:t>. Например, ребёнок прекрасно переносит длительные поездки в автобусе, в самолёте, но его сразу укачивает в комфортной «иномарке». Укачивание в автомобиле довольно сильно зависит от манеры езды водителя. Водитель - «спортсмен», постоянно использующий резкие ускорения и торможения, крутые повороты и перестроения, способен «укачать» даже старого моряка.</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Человеку трудно сохранять устойчивое положение, когда его зрение, вестибулярный аппарат и рецепторы в мышцах работают несинхронно. Тем не менее, для того чтобы стоять, ходить, бегать, достаточно эффективной работы двух из трёх систем равновесия.</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После знакомства с такими фактами у меня возникло </w:t>
      </w:r>
      <w:r w:rsidRPr="00B44F29">
        <w:rPr>
          <w:rFonts w:ascii="Times New Roman" w:eastAsia="Times New Roman" w:hAnsi="Times New Roman" w:cs="Times New Roman"/>
          <w:bCs/>
          <w:color w:val="000000" w:themeColor="text1"/>
          <w:sz w:val="28"/>
          <w:szCs w:val="28"/>
          <w:lang w:eastAsia="ru-RU"/>
        </w:rPr>
        <w:t>множество вопросов</w:t>
      </w:r>
      <w:r w:rsidRPr="00B44F29">
        <w:rPr>
          <w:rFonts w:ascii="Times New Roman" w:eastAsia="Times New Roman" w:hAnsi="Times New Roman" w:cs="Times New Roman"/>
          <w:color w:val="000000" w:themeColor="text1"/>
          <w:sz w:val="28"/>
          <w:szCs w:val="28"/>
          <w:lang w:eastAsia="ru-RU"/>
        </w:rPr>
        <w:t>, на которые я хотел бы получить ответы. Мне стало интересно, как обстоят дела с развитием мышечного и вестибулярного аппарата у моих одноклассников? Есть ли прямая связь между уровнем развития чувства равновесия и укачиванием детей в дороге? Влияют ли систематические занятия спортом и тренировки на развитие органов равновесия? Наблюдается ли наследственная предрасположенность к укачиванию?</w:t>
      </w:r>
    </w:p>
    <w:p w:rsidR="00937AD2" w:rsidRPr="00B44F29" w:rsidRDefault="00937AD2" w:rsidP="00691629">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lastRenderedPageBreak/>
        <w:t>В ходе работы я решил</w:t>
      </w:r>
      <w:r w:rsidR="003529BA" w:rsidRPr="00B44F29">
        <w:rPr>
          <w:rFonts w:ascii="Times New Roman" w:eastAsia="Times New Roman" w:hAnsi="Times New Roman" w:cs="Times New Roman"/>
          <w:color w:val="000000" w:themeColor="text1"/>
          <w:sz w:val="28"/>
          <w:szCs w:val="28"/>
          <w:lang w:eastAsia="ru-RU"/>
        </w:rPr>
        <w:t>а</w:t>
      </w:r>
      <w:r w:rsidRPr="00B44F29">
        <w:rPr>
          <w:rFonts w:ascii="Times New Roman" w:eastAsia="Times New Roman" w:hAnsi="Times New Roman" w:cs="Times New Roman"/>
          <w:color w:val="000000" w:themeColor="text1"/>
          <w:sz w:val="28"/>
          <w:szCs w:val="28"/>
          <w:lang w:eastAsia="ru-RU"/>
        </w:rPr>
        <w:t xml:space="preserve"> провести анкетирование одноклассников и небольшое </w:t>
      </w:r>
      <w:r w:rsidRPr="00B44F29">
        <w:rPr>
          <w:rFonts w:ascii="Times New Roman" w:eastAsia="Times New Roman" w:hAnsi="Times New Roman" w:cs="Times New Roman"/>
          <w:bCs/>
          <w:color w:val="000000" w:themeColor="text1"/>
          <w:sz w:val="28"/>
          <w:szCs w:val="28"/>
          <w:lang w:eastAsia="ru-RU"/>
        </w:rPr>
        <w:t>исследование вестибулярного аппарата</w:t>
      </w:r>
      <w:r w:rsidR="00B70E11" w:rsidRPr="00B44F29">
        <w:rPr>
          <w:rFonts w:ascii="Times New Roman" w:eastAsia="Times New Roman" w:hAnsi="Times New Roman" w:cs="Times New Roman"/>
          <w:color w:val="000000" w:themeColor="text1"/>
          <w:sz w:val="28"/>
          <w:szCs w:val="28"/>
          <w:lang w:eastAsia="ru-RU"/>
        </w:rPr>
        <w:t> учащихся 5-х классов</w:t>
      </w:r>
      <w:r w:rsidRPr="00B44F29">
        <w:rPr>
          <w:rFonts w:ascii="Times New Roman" w:eastAsia="Times New Roman" w:hAnsi="Times New Roman" w:cs="Times New Roman"/>
          <w:color w:val="000000" w:themeColor="text1"/>
          <w:sz w:val="28"/>
          <w:szCs w:val="28"/>
          <w:lang w:eastAsia="ru-RU"/>
        </w:rPr>
        <w:t xml:space="preserve"> путём выполнения несложных упражнений. Ребята с интересом откликнулись на предложение поучаствовать в эксперименте.</w:t>
      </w:r>
    </w:p>
    <w:p w:rsidR="00937AD2" w:rsidRPr="00B44F29" w:rsidRDefault="00937AD2" w:rsidP="0069162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937AD2" w:rsidRPr="00B44F29" w:rsidRDefault="00401578" w:rsidP="00B70E11">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3</w:t>
      </w:r>
      <w:r w:rsidR="00B70E11" w:rsidRPr="00B44F29">
        <w:rPr>
          <w:rFonts w:ascii="Times New Roman" w:eastAsia="Times New Roman" w:hAnsi="Times New Roman" w:cs="Times New Roman"/>
          <w:b/>
          <w:bCs/>
          <w:color w:val="000000" w:themeColor="text1"/>
          <w:sz w:val="28"/>
          <w:szCs w:val="28"/>
          <w:lang w:eastAsia="ru-RU"/>
        </w:rPr>
        <w:t>. И</w:t>
      </w:r>
      <w:r w:rsidR="00937AD2" w:rsidRPr="00B44F29">
        <w:rPr>
          <w:rFonts w:ascii="Times New Roman" w:eastAsia="Times New Roman" w:hAnsi="Times New Roman" w:cs="Times New Roman"/>
          <w:b/>
          <w:bCs/>
          <w:color w:val="000000" w:themeColor="text1"/>
          <w:sz w:val="28"/>
          <w:szCs w:val="28"/>
          <w:lang w:eastAsia="ru-RU"/>
        </w:rPr>
        <w:t xml:space="preserve">сследование </w:t>
      </w:r>
      <w:r w:rsidR="00BE27CD">
        <w:rPr>
          <w:rFonts w:ascii="Times New Roman" w:eastAsia="Times New Roman" w:hAnsi="Times New Roman" w:cs="Times New Roman"/>
          <w:b/>
          <w:bCs/>
          <w:color w:val="000000" w:themeColor="text1"/>
          <w:sz w:val="28"/>
          <w:szCs w:val="28"/>
          <w:lang w:eastAsia="ru-RU"/>
        </w:rPr>
        <w:t xml:space="preserve">работы </w:t>
      </w:r>
      <w:r w:rsidR="00937AD2" w:rsidRPr="00B44F29">
        <w:rPr>
          <w:rFonts w:ascii="Times New Roman" w:eastAsia="Times New Roman" w:hAnsi="Times New Roman" w:cs="Times New Roman"/>
          <w:b/>
          <w:bCs/>
          <w:color w:val="000000" w:themeColor="text1"/>
          <w:sz w:val="28"/>
          <w:szCs w:val="28"/>
          <w:lang w:eastAsia="ru-RU"/>
        </w:rPr>
        <w:t xml:space="preserve">вестибулярного аппарата учащихся </w:t>
      </w:r>
      <w:r w:rsidR="00B70E11" w:rsidRPr="00B44F29">
        <w:rPr>
          <w:rFonts w:ascii="Times New Roman" w:eastAsia="Times New Roman" w:hAnsi="Times New Roman" w:cs="Times New Roman"/>
          <w:b/>
          <w:bCs/>
          <w:color w:val="000000" w:themeColor="text1"/>
          <w:sz w:val="28"/>
          <w:szCs w:val="28"/>
          <w:lang w:eastAsia="ru-RU"/>
        </w:rPr>
        <w:t>5-</w:t>
      </w:r>
      <w:r w:rsidR="00266BD6" w:rsidRPr="00B44F29">
        <w:rPr>
          <w:rFonts w:ascii="Times New Roman" w:eastAsia="Times New Roman" w:hAnsi="Times New Roman" w:cs="Times New Roman"/>
          <w:b/>
          <w:bCs/>
          <w:color w:val="000000" w:themeColor="text1"/>
          <w:sz w:val="28"/>
          <w:szCs w:val="28"/>
          <w:lang w:eastAsia="ru-RU"/>
        </w:rPr>
        <w:t>х классов</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Чтобы выяснить, насколько хорошо мои одноклассник</w:t>
      </w:r>
      <w:r w:rsidR="008318B4" w:rsidRPr="00B44F29">
        <w:rPr>
          <w:rFonts w:ascii="Times New Roman" w:eastAsia="Times New Roman" w:hAnsi="Times New Roman" w:cs="Times New Roman"/>
          <w:color w:val="000000" w:themeColor="text1"/>
          <w:sz w:val="28"/>
          <w:szCs w:val="28"/>
          <w:lang w:eastAsia="ru-RU"/>
        </w:rPr>
        <w:t>и могут удерживать равновесие, мы провели</w:t>
      </w:r>
      <w:r w:rsidRPr="00B44F29">
        <w:rPr>
          <w:rFonts w:ascii="Times New Roman" w:eastAsia="Times New Roman" w:hAnsi="Times New Roman" w:cs="Times New Roman"/>
          <w:color w:val="000000" w:themeColor="text1"/>
          <w:sz w:val="28"/>
          <w:szCs w:val="28"/>
          <w:lang w:eastAsia="ru-RU"/>
        </w:rPr>
        <w:t> </w:t>
      </w:r>
      <w:r w:rsidRPr="00B44F29">
        <w:rPr>
          <w:rFonts w:ascii="Times New Roman" w:eastAsia="Times New Roman" w:hAnsi="Times New Roman" w:cs="Times New Roman"/>
          <w:bCs/>
          <w:color w:val="000000" w:themeColor="text1"/>
          <w:sz w:val="28"/>
          <w:szCs w:val="28"/>
          <w:lang w:eastAsia="ru-RU"/>
        </w:rPr>
        <w:t>опыты</w:t>
      </w:r>
      <w:r w:rsidRPr="00B44F29">
        <w:rPr>
          <w:rFonts w:ascii="Times New Roman" w:eastAsia="Times New Roman" w:hAnsi="Times New Roman" w:cs="Times New Roman"/>
          <w:color w:val="000000" w:themeColor="text1"/>
          <w:sz w:val="28"/>
          <w:szCs w:val="28"/>
          <w:lang w:eastAsia="ru-RU"/>
        </w:rPr>
        <w:t xml:space="preserve">. Они должны были </w:t>
      </w:r>
      <w:r w:rsidR="008318B4" w:rsidRPr="00B44F29">
        <w:rPr>
          <w:rFonts w:ascii="Times New Roman" w:eastAsia="Times New Roman" w:hAnsi="Times New Roman" w:cs="Times New Roman"/>
          <w:color w:val="000000" w:themeColor="text1"/>
          <w:sz w:val="28"/>
          <w:szCs w:val="28"/>
          <w:lang w:eastAsia="ru-RU"/>
        </w:rPr>
        <w:t>нам</w:t>
      </w:r>
      <w:r w:rsidRPr="00B44F29">
        <w:rPr>
          <w:rFonts w:ascii="Times New Roman" w:eastAsia="Times New Roman" w:hAnsi="Times New Roman" w:cs="Times New Roman"/>
          <w:color w:val="000000" w:themeColor="text1"/>
          <w:sz w:val="28"/>
          <w:szCs w:val="28"/>
          <w:lang w:eastAsia="ru-RU"/>
        </w:rPr>
        <w:t>помочь </w:t>
      </w:r>
      <w:r w:rsidRPr="00B44F29">
        <w:rPr>
          <w:rFonts w:ascii="Times New Roman" w:eastAsia="Times New Roman" w:hAnsi="Times New Roman" w:cs="Times New Roman"/>
          <w:bCs/>
          <w:color w:val="000000" w:themeColor="text1"/>
          <w:sz w:val="28"/>
          <w:szCs w:val="28"/>
          <w:lang w:eastAsia="ru-RU"/>
        </w:rPr>
        <w:t>выяснить влияние согласованной работы трёх систем на поддержание равновесия</w:t>
      </w:r>
      <w:r w:rsidRPr="00B44F29">
        <w:rPr>
          <w:rFonts w:ascii="Times New Roman" w:eastAsia="Times New Roman" w:hAnsi="Times New Roman" w:cs="Times New Roman"/>
          <w:color w:val="000000" w:themeColor="text1"/>
          <w:sz w:val="28"/>
          <w:szCs w:val="28"/>
          <w:lang w:eastAsia="ru-RU"/>
        </w:rPr>
        <w:t xml:space="preserve">. В </w:t>
      </w:r>
      <w:r w:rsidR="008318B4" w:rsidRPr="00B44F29">
        <w:rPr>
          <w:rFonts w:ascii="Times New Roman" w:eastAsia="Times New Roman" w:hAnsi="Times New Roman" w:cs="Times New Roman"/>
          <w:color w:val="000000" w:themeColor="text1"/>
          <w:sz w:val="28"/>
          <w:szCs w:val="28"/>
          <w:lang w:eastAsia="ru-RU"/>
        </w:rPr>
        <w:t>опытах участвовали 20 учащихся 5-х классов</w:t>
      </w:r>
      <w:r w:rsidRPr="00B44F29">
        <w:rPr>
          <w:rFonts w:ascii="Times New Roman" w:eastAsia="Times New Roman" w:hAnsi="Times New Roman" w:cs="Times New Roman"/>
          <w:color w:val="000000" w:themeColor="text1"/>
          <w:sz w:val="28"/>
          <w:szCs w:val="28"/>
          <w:lang w:eastAsia="ru-RU"/>
        </w:rPr>
        <w:t xml:space="preserve"> в возрасте</w:t>
      </w:r>
      <w:r w:rsidR="008318B4" w:rsidRPr="00B44F29">
        <w:rPr>
          <w:rFonts w:ascii="Times New Roman" w:eastAsia="Times New Roman" w:hAnsi="Times New Roman" w:cs="Times New Roman"/>
          <w:color w:val="000000" w:themeColor="text1"/>
          <w:sz w:val="28"/>
          <w:szCs w:val="28"/>
          <w:lang w:eastAsia="ru-RU"/>
        </w:rPr>
        <w:t xml:space="preserve"> 10-11</w:t>
      </w:r>
      <w:r w:rsidRPr="00B44F29">
        <w:rPr>
          <w:rFonts w:ascii="Times New Roman" w:eastAsia="Times New Roman" w:hAnsi="Times New Roman" w:cs="Times New Roman"/>
          <w:color w:val="000000" w:themeColor="text1"/>
          <w:sz w:val="28"/>
          <w:szCs w:val="28"/>
          <w:lang w:eastAsia="ru-RU"/>
        </w:rPr>
        <w:t xml:space="preserve"> лет.</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1-й опыт: </w:t>
      </w:r>
      <w:r w:rsidRPr="00B44F29">
        <w:rPr>
          <w:rFonts w:ascii="Times New Roman" w:eastAsia="Times New Roman" w:hAnsi="Times New Roman" w:cs="Times New Roman"/>
          <w:color w:val="000000" w:themeColor="text1"/>
          <w:sz w:val="28"/>
          <w:szCs w:val="28"/>
          <w:lang w:eastAsia="ru-RU"/>
        </w:rPr>
        <w:t>необходимо как можно дольше простоять на одной ноге с</w:t>
      </w:r>
      <w:r w:rsidR="008318B4" w:rsidRPr="00B44F29">
        <w:rPr>
          <w:rFonts w:ascii="Times New Roman" w:eastAsia="Times New Roman" w:hAnsi="Times New Roman" w:cs="Times New Roman"/>
          <w:color w:val="000000" w:themeColor="text1"/>
          <w:sz w:val="28"/>
          <w:szCs w:val="28"/>
          <w:lang w:eastAsia="ru-RU"/>
        </w:rPr>
        <w:t xml:space="preserve"> открытыми глазами. </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2-й опыт: </w:t>
      </w:r>
      <w:r w:rsidRPr="00B44F29">
        <w:rPr>
          <w:rFonts w:ascii="Times New Roman" w:eastAsia="Times New Roman" w:hAnsi="Times New Roman" w:cs="Times New Roman"/>
          <w:color w:val="000000" w:themeColor="text1"/>
          <w:sz w:val="28"/>
          <w:szCs w:val="28"/>
          <w:lang w:eastAsia="ru-RU"/>
        </w:rPr>
        <w:t>необходимо как можно дольше простоять на одной ноге с закрытыми глазами.</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3-й опыт: </w:t>
      </w:r>
      <w:r w:rsidRPr="00B44F29">
        <w:rPr>
          <w:rFonts w:ascii="Times New Roman" w:eastAsia="Times New Roman" w:hAnsi="Times New Roman" w:cs="Times New Roman"/>
          <w:color w:val="000000" w:themeColor="text1"/>
          <w:sz w:val="28"/>
          <w:szCs w:val="28"/>
          <w:lang w:eastAsia="ru-RU"/>
        </w:rPr>
        <w:t>необходимо пройти по прямой линии с открытыми глазами.</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4-й опыт: </w:t>
      </w:r>
      <w:r w:rsidRPr="00B44F29">
        <w:rPr>
          <w:rFonts w:ascii="Times New Roman" w:eastAsia="Times New Roman" w:hAnsi="Times New Roman" w:cs="Times New Roman"/>
          <w:color w:val="000000" w:themeColor="text1"/>
          <w:sz w:val="28"/>
          <w:szCs w:val="28"/>
          <w:lang w:eastAsia="ru-RU"/>
        </w:rPr>
        <w:t>необходимо пройти по прямой линии с закрытыми глазами.</w:t>
      </w:r>
    </w:p>
    <w:p w:rsidR="00556BF5" w:rsidRDefault="00937AD2" w:rsidP="00B70E11">
      <w:pPr>
        <w:shd w:val="clear" w:color="auto" w:fill="FFFFFF"/>
        <w:spacing w:after="0" w:line="360" w:lineRule="auto"/>
        <w:ind w:firstLine="567"/>
        <w:jc w:val="both"/>
        <w:rPr>
          <w:rFonts w:ascii="Times New Roman" w:eastAsia="Times New Roman" w:hAnsi="Times New Roman" w:cs="Times New Roman"/>
          <w:i/>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5-й опыт: </w:t>
      </w:r>
      <w:r w:rsidRPr="00B44F29">
        <w:rPr>
          <w:rFonts w:ascii="Times New Roman" w:eastAsia="Times New Roman" w:hAnsi="Times New Roman" w:cs="Times New Roman"/>
          <w:color w:val="000000" w:themeColor="text1"/>
          <w:sz w:val="28"/>
          <w:szCs w:val="28"/>
          <w:lang w:eastAsia="ru-RU"/>
        </w:rPr>
        <w:t>закинуть голову назад, покружиться в таком положении несколько раз, затем выпрямиться и попытаться пройти по прямой линии с открытыми глазами.</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Cs/>
          <w:color w:val="000000" w:themeColor="text1"/>
          <w:sz w:val="28"/>
          <w:szCs w:val="28"/>
          <w:lang w:eastAsia="ru-RU"/>
        </w:rPr>
        <w:t>Результаты опытов изложены в таблице.</w:t>
      </w:r>
      <w:r w:rsidRPr="00B44F29">
        <w:rPr>
          <w:rFonts w:ascii="Times New Roman" w:eastAsia="Times New Roman" w:hAnsi="Times New Roman" w:cs="Times New Roman"/>
          <w:color w:val="000000" w:themeColor="text1"/>
          <w:sz w:val="28"/>
          <w:szCs w:val="28"/>
          <w:lang w:eastAsia="ru-RU"/>
        </w:rPr>
        <w:t> (Приложение 1)</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Оказалось, что даже время простого стояния на одной ноге с открытыми глазами среди моих сверстников очень сильн</w:t>
      </w:r>
      <w:r w:rsidR="00E053AD">
        <w:rPr>
          <w:rFonts w:ascii="Times New Roman" w:eastAsia="Times New Roman" w:hAnsi="Times New Roman" w:cs="Times New Roman"/>
          <w:color w:val="000000" w:themeColor="text1"/>
          <w:sz w:val="28"/>
          <w:szCs w:val="28"/>
          <w:lang w:eastAsia="ru-RU"/>
        </w:rPr>
        <w:t>о отличается: от 39 секунд до 26</w:t>
      </w:r>
      <w:r w:rsidRPr="00B44F29">
        <w:rPr>
          <w:rFonts w:ascii="Times New Roman" w:eastAsia="Times New Roman" w:hAnsi="Times New Roman" w:cs="Times New Roman"/>
          <w:color w:val="000000" w:themeColor="text1"/>
          <w:sz w:val="28"/>
          <w:szCs w:val="28"/>
          <w:lang w:eastAsia="ru-RU"/>
        </w:rPr>
        <w:t xml:space="preserve"> минут. </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Но как только ребятам было предложено выполнить то же упражнение с закрытыми глазами, начались проблемы: никто не смог простоять даже одну минуту, а время колебалось в пределах от 2</w:t>
      </w:r>
      <w:r w:rsidR="00E053AD">
        <w:rPr>
          <w:rFonts w:ascii="Times New Roman" w:eastAsia="Times New Roman" w:hAnsi="Times New Roman" w:cs="Times New Roman"/>
          <w:color w:val="000000" w:themeColor="text1"/>
          <w:sz w:val="28"/>
          <w:szCs w:val="28"/>
          <w:lang w:eastAsia="ru-RU"/>
        </w:rPr>
        <w:t xml:space="preserve"> секунд до 14 минут</w:t>
      </w:r>
      <w:r w:rsidRPr="00B44F29">
        <w:rPr>
          <w:rFonts w:ascii="Times New Roman" w:eastAsia="Times New Roman" w:hAnsi="Times New Roman" w:cs="Times New Roman"/>
          <w:color w:val="000000" w:themeColor="text1"/>
          <w:sz w:val="28"/>
          <w:szCs w:val="28"/>
          <w:lang w:eastAsia="ru-RU"/>
        </w:rPr>
        <w:t xml:space="preserve">. </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Таким образом, первый и второй опыты показали, что</w:t>
      </w:r>
      <w:r w:rsidRPr="00B44F29">
        <w:rPr>
          <w:rFonts w:ascii="Times New Roman" w:eastAsia="Times New Roman" w:hAnsi="Times New Roman" w:cs="Times New Roman"/>
          <w:b/>
          <w:bCs/>
          <w:color w:val="000000" w:themeColor="text1"/>
          <w:sz w:val="28"/>
          <w:szCs w:val="28"/>
          <w:lang w:eastAsia="ru-RU"/>
        </w:rPr>
        <w:t> </w:t>
      </w:r>
      <w:r w:rsidRPr="00B44F29">
        <w:rPr>
          <w:rFonts w:ascii="Times New Roman" w:eastAsia="Times New Roman" w:hAnsi="Times New Roman" w:cs="Times New Roman"/>
          <w:bCs/>
          <w:color w:val="000000" w:themeColor="text1"/>
          <w:sz w:val="28"/>
          <w:szCs w:val="28"/>
          <w:lang w:eastAsia="ru-RU"/>
        </w:rPr>
        <w:t>время стояния на одной ноге с закрытыми глазами резко уменьшается.</w:t>
      </w:r>
      <w:r w:rsidRPr="00B44F29">
        <w:rPr>
          <w:rFonts w:ascii="Times New Roman" w:eastAsia="Times New Roman" w:hAnsi="Times New Roman" w:cs="Times New Roman"/>
          <w:b/>
          <w:bCs/>
          <w:color w:val="000000" w:themeColor="text1"/>
          <w:sz w:val="28"/>
          <w:szCs w:val="28"/>
          <w:lang w:eastAsia="ru-RU"/>
        </w:rPr>
        <w:t> </w:t>
      </w:r>
      <w:r w:rsidRPr="00B44F29">
        <w:rPr>
          <w:rFonts w:ascii="Times New Roman" w:eastAsia="Times New Roman" w:hAnsi="Times New Roman" w:cs="Times New Roman"/>
          <w:color w:val="000000" w:themeColor="text1"/>
          <w:sz w:val="28"/>
          <w:szCs w:val="28"/>
          <w:lang w:eastAsia="ru-RU"/>
        </w:rPr>
        <w:t xml:space="preserve">Этот факт </w:t>
      </w:r>
      <w:r w:rsidRPr="00B44F29">
        <w:rPr>
          <w:rFonts w:ascii="Times New Roman" w:eastAsia="Times New Roman" w:hAnsi="Times New Roman" w:cs="Times New Roman"/>
          <w:color w:val="000000" w:themeColor="text1"/>
          <w:sz w:val="28"/>
          <w:szCs w:val="28"/>
          <w:lang w:eastAsia="ru-RU"/>
        </w:rPr>
        <w:lastRenderedPageBreak/>
        <w:t>свидетельствует о том, что</w:t>
      </w:r>
      <w:r w:rsidRPr="00B44F29">
        <w:rPr>
          <w:rFonts w:ascii="Times New Roman" w:eastAsia="Times New Roman" w:hAnsi="Times New Roman" w:cs="Times New Roman"/>
          <w:bCs/>
          <w:color w:val="000000" w:themeColor="text1"/>
          <w:sz w:val="28"/>
          <w:szCs w:val="28"/>
          <w:lang w:eastAsia="ru-RU"/>
        </w:rPr>
        <w:t> система регуляции равновесия становится неустойчивой без участия органов зрения.</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В третьем опыте пройти по ровной линии с открытыми глазами смогли все мои одноклассники. Зато четвёртый опыт показывает, что с закрытыми глазами это могут сде</w:t>
      </w:r>
      <w:r w:rsidR="00E053AD">
        <w:rPr>
          <w:rFonts w:ascii="Times New Roman" w:eastAsia="Times New Roman" w:hAnsi="Times New Roman" w:cs="Times New Roman"/>
          <w:color w:val="000000" w:themeColor="text1"/>
          <w:sz w:val="28"/>
          <w:szCs w:val="28"/>
          <w:lang w:eastAsia="ru-RU"/>
        </w:rPr>
        <w:t>лать только 6</w:t>
      </w:r>
      <w:r w:rsidR="008318B4" w:rsidRPr="00B44F29">
        <w:rPr>
          <w:rFonts w:ascii="Times New Roman" w:eastAsia="Times New Roman" w:hAnsi="Times New Roman" w:cs="Times New Roman"/>
          <w:color w:val="000000" w:themeColor="text1"/>
          <w:sz w:val="28"/>
          <w:szCs w:val="28"/>
          <w:lang w:eastAsia="ru-RU"/>
        </w:rPr>
        <w:t xml:space="preserve"> человек. И снова мы</w:t>
      </w:r>
      <w:r w:rsidRPr="00B44F29">
        <w:rPr>
          <w:rFonts w:ascii="Times New Roman" w:eastAsia="Times New Roman" w:hAnsi="Times New Roman" w:cs="Times New Roman"/>
          <w:color w:val="000000" w:themeColor="text1"/>
          <w:sz w:val="28"/>
          <w:szCs w:val="28"/>
          <w:lang w:eastAsia="ru-RU"/>
        </w:rPr>
        <w:t xml:space="preserve"> получил</w:t>
      </w:r>
      <w:r w:rsidR="008318B4" w:rsidRPr="00B44F29">
        <w:rPr>
          <w:rFonts w:ascii="Times New Roman" w:eastAsia="Times New Roman" w:hAnsi="Times New Roman" w:cs="Times New Roman"/>
          <w:color w:val="000000" w:themeColor="text1"/>
          <w:sz w:val="28"/>
          <w:szCs w:val="28"/>
          <w:lang w:eastAsia="ru-RU"/>
        </w:rPr>
        <w:t>и</w:t>
      </w:r>
      <w:r w:rsidRPr="00B44F29">
        <w:rPr>
          <w:rFonts w:ascii="Times New Roman" w:eastAsia="Times New Roman" w:hAnsi="Times New Roman" w:cs="Times New Roman"/>
          <w:color w:val="000000" w:themeColor="text1"/>
          <w:sz w:val="28"/>
          <w:szCs w:val="28"/>
          <w:lang w:eastAsia="ru-RU"/>
        </w:rPr>
        <w:t xml:space="preserve"> убедительные </w:t>
      </w:r>
      <w:r w:rsidRPr="00B44F29">
        <w:rPr>
          <w:rFonts w:ascii="Times New Roman" w:eastAsia="Times New Roman" w:hAnsi="Times New Roman" w:cs="Times New Roman"/>
          <w:bCs/>
          <w:color w:val="000000" w:themeColor="text1"/>
          <w:sz w:val="28"/>
          <w:szCs w:val="28"/>
          <w:lang w:eastAsia="ru-RU"/>
        </w:rPr>
        <w:t>доказательства необходимости синхронной работы вестибулярного, мышечного аппаратов, а также органов зрения для хорошего чувства равновесия</w:t>
      </w:r>
      <w:r w:rsidRPr="00B44F29">
        <w:rPr>
          <w:rFonts w:ascii="Times New Roman" w:eastAsia="Times New Roman" w:hAnsi="Times New Roman" w:cs="Times New Roman"/>
          <w:color w:val="000000" w:themeColor="text1"/>
          <w:sz w:val="28"/>
          <w:szCs w:val="28"/>
          <w:lang w:eastAsia="ru-RU"/>
        </w:rPr>
        <w:t>.</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Пятый опыт показал, что после кружения пройти по ровной линии могут далеко не все. У</w:t>
      </w:r>
      <w:r w:rsidR="00E053AD">
        <w:rPr>
          <w:rFonts w:ascii="Times New Roman" w:eastAsia="Times New Roman" w:hAnsi="Times New Roman" w:cs="Times New Roman"/>
          <w:color w:val="000000" w:themeColor="text1"/>
          <w:sz w:val="28"/>
          <w:szCs w:val="28"/>
          <w:lang w:eastAsia="ru-RU"/>
        </w:rPr>
        <w:t>пражнение было по силам только 7</w:t>
      </w:r>
      <w:r w:rsidRPr="00B44F29">
        <w:rPr>
          <w:rFonts w:ascii="Times New Roman" w:eastAsia="Times New Roman" w:hAnsi="Times New Roman" w:cs="Times New Roman"/>
          <w:color w:val="000000" w:themeColor="text1"/>
          <w:sz w:val="28"/>
          <w:szCs w:val="28"/>
          <w:lang w:eastAsia="ru-RU"/>
        </w:rPr>
        <w:t xml:space="preserve"> учащимся нашего класса. Этот факт подтверждает выводы учёных о том, что жидкость во внутреннем ухе продолжает колыхаться и после остановки, в результате чего дети идут не по прямой, а в сторону кружения.</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 xml:space="preserve">Результаты опытов заставили </w:t>
      </w:r>
      <w:r w:rsidR="008318B4" w:rsidRPr="00B44F29">
        <w:rPr>
          <w:rFonts w:ascii="Times New Roman" w:eastAsia="Times New Roman" w:hAnsi="Times New Roman" w:cs="Times New Roman"/>
          <w:color w:val="000000" w:themeColor="text1"/>
          <w:sz w:val="28"/>
          <w:szCs w:val="28"/>
          <w:lang w:eastAsia="ru-RU"/>
        </w:rPr>
        <w:t>нас</w:t>
      </w:r>
      <w:r w:rsidRPr="00B44F29">
        <w:rPr>
          <w:rFonts w:ascii="Times New Roman" w:eastAsia="Times New Roman" w:hAnsi="Times New Roman" w:cs="Times New Roman"/>
          <w:color w:val="000000" w:themeColor="text1"/>
          <w:sz w:val="28"/>
          <w:szCs w:val="28"/>
          <w:lang w:eastAsia="ru-RU"/>
        </w:rPr>
        <w:t xml:space="preserve"> задуматься ещё над одним вопросом: </w:t>
      </w:r>
      <w:r w:rsidRPr="00B44F29">
        <w:rPr>
          <w:rFonts w:ascii="Times New Roman" w:eastAsia="Times New Roman" w:hAnsi="Times New Roman" w:cs="Times New Roman"/>
          <w:bCs/>
          <w:color w:val="000000" w:themeColor="text1"/>
          <w:sz w:val="28"/>
          <w:szCs w:val="28"/>
          <w:lang w:eastAsia="ru-RU"/>
        </w:rPr>
        <w:t>что помогло некоторым из моих одноклассников выполнить все упражнения?</w:t>
      </w:r>
      <w:r w:rsidRPr="00B44F29">
        <w:rPr>
          <w:rFonts w:ascii="Times New Roman" w:eastAsia="Times New Roman" w:hAnsi="Times New Roman" w:cs="Times New Roman"/>
          <w:color w:val="000000" w:themeColor="text1"/>
          <w:sz w:val="28"/>
          <w:szCs w:val="28"/>
          <w:lang w:eastAsia="ru-RU"/>
        </w:rPr>
        <w:t> </w:t>
      </w:r>
      <w:r w:rsidR="008318B4" w:rsidRPr="00B44F29">
        <w:rPr>
          <w:rFonts w:ascii="Times New Roman" w:eastAsia="Times New Roman" w:hAnsi="Times New Roman" w:cs="Times New Roman"/>
          <w:color w:val="000000" w:themeColor="text1"/>
          <w:sz w:val="28"/>
          <w:szCs w:val="28"/>
          <w:lang w:eastAsia="ru-RU"/>
        </w:rPr>
        <w:t xml:space="preserve">Ребята, которые выполнили все упражнения </w:t>
      </w:r>
      <w:r w:rsidRPr="00B44F29">
        <w:rPr>
          <w:rFonts w:ascii="Times New Roman" w:eastAsia="Times New Roman" w:hAnsi="Times New Roman" w:cs="Times New Roman"/>
          <w:color w:val="000000" w:themeColor="text1"/>
          <w:sz w:val="28"/>
          <w:szCs w:val="28"/>
          <w:lang w:eastAsia="ru-RU"/>
        </w:rPr>
        <w:t>посещают секцию лёгкой атлетики, занимаются танцами. Значит, </w:t>
      </w:r>
      <w:r w:rsidRPr="00B44F29">
        <w:rPr>
          <w:rFonts w:ascii="Times New Roman" w:eastAsia="Times New Roman" w:hAnsi="Times New Roman" w:cs="Times New Roman"/>
          <w:bCs/>
          <w:color w:val="000000" w:themeColor="text1"/>
          <w:sz w:val="28"/>
          <w:szCs w:val="28"/>
          <w:lang w:eastAsia="ru-RU"/>
        </w:rPr>
        <w:t>спорт и танцы развивают органы равновесия</w:t>
      </w:r>
      <w:r w:rsidRPr="00B44F29">
        <w:rPr>
          <w:rFonts w:ascii="Times New Roman" w:eastAsia="Times New Roman" w:hAnsi="Times New Roman" w:cs="Times New Roman"/>
          <w:color w:val="000000" w:themeColor="text1"/>
          <w:sz w:val="28"/>
          <w:szCs w:val="28"/>
          <w:lang w:eastAsia="ru-RU"/>
        </w:rPr>
        <w:t>.</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Аналогичный вывод я сделал и после изучения результатов 5 опыта: закруж</w:t>
      </w:r>
      <w:r w:rsidR="00E90031">
        <w:rPr>
          <w:rFonts w:ascii="Times New Roman" w:eastAsia="Times New Roman" w:hAnsi="Times New Roman" w:cs="Times New Roman"/>
          <w:color w:val="000000" w:themeColor="text1"/>
          <w:sz w:val="28"/>
          <w:szCs w:val="28"/>
          <w:lang w:eastAsia="ru-RU"/>
        </w:rPr>
        <w:t>ившись, пройти по линии смогли 3</w:t>
      </w:r>
      <w:r w:rsidR="00E053AD">
        <w:rPr>
          <w:rFonts w:ascii="Times New Roman" w:eastAsia="Times New Roman" w:hAnsi="Times New Roman" w:cs="Times New Roman"/>
          <w:color w:val="000000" w:themeColor="text1"/>
          <w:sz w:val="28"/>
          <w:szCs w:val="28"/>
          <w:lang w:eastAsia="ru-RU"/>
        </w:rPr>
        <w:t xml:space="preserve">ученика которые занимаются легкой атлетикой, 4учащихся из танцевального кружка. </w:t>
      </w:r>
      <w:r w:rsidRPr="00B44F29">
        <w:rPr>
          <w:rFonts w:ascii="Times New Roman" w:eastAsia="Times New Roman" w:hAnsi="Times New Roman" w:cs="Times New Roman"/>
          <w:color w:val="000000" w:themeColor="text1"/>
          <w:sz w:val="28"/>
          <w:szCs w:val="28"/>
          <w:lang w:eastAsia="ru-RU"/>
        </w:rPr>
        <w:t xml:space="preserve"> Это дало возможность убедиться в том, что </w:t>
      </w:r>
      <w:r w:rsidRPr="00B44F29">
        <w:rPr>
          <w:rFonts w:ascii="Times New Roman" w:eastAsia="Times New Roman" w:hAnsi="Times New Roman" w:cs="Times New Roman"/>
          <w:bCs/>
          <w:color w:val="000000" w:themeColor="text1"/>
          <w:sz w:val="28"/>
          <w:szCs w:val="28"/>
          <w:lang w:eastAsia="ru-RU"/>
        </w:rPr>
        <w:t>чувство равновесия хорошо тренируется специальными занятиями.</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Получив такое убедительное доказательство положительного влияния тренировок на вестибулярный аппарат, нужно подыскать для развития чувства равновесия у моих одноклассников, имеющих склонность к укачиванию в дороге,</w:t>
      </w:r>
      <w:r w:rsidRPr="00B44F29">
        <w:rPr>
          <w:rFonts w:ascii="Times New Roman" w:eastAsia="Times New Roman" w:hAnsi="Times New Roman" w:cs="Times New Roman"/>
          <w:b/>
          <w:bCs/>
          <w:color w:val="000000" w:themeColor="text1"/>
          <w:sz w:val="28"/>
          <w:szCs w:val="28"/>
          <w:lang w:eastAsia="ru-RU"/>
        </w:rPr>
        <w:t> </w:t>
      </w:r>
      <w:r w:rsidRPr="00B44F29">
        <w:rPr>
          <w:rFonts w:ascii="Times New Roman" w:eastAsia="Times New Roman" w:hAnsi="Times New Roman" w:cs="Times New Roman"/>
          <w:bCs/>
          <w:color w:val="000000" w:themeColor="text1"/>
          <w:sz w:val="28"/>
          <w:szCs w:val="28"/>
          <w:lang w:eastAsia="ru-RU"/>
        </w:rPr>
        <w:t>специальные упражнения</w:t>
      </w:r>
      <w:r w:rsidRPr="00B44F29">
        <w:rPr>
          <w:rFonts w:ascii="Times New Roman" w:eastAsia="Times New Roman" w:hAnsi="Times New Roman" w:cs="Times New Roman"/>
          <w:color w:val="000000" w:themeColor="text1"/>
          <w:sz w:val="28"/>
          <w:szCs w:val="28"/>
          <w:lang w:eastAsia="ru-RU"/>
        </w:rPr>
        <w:t xml:space="preserve">, которые можно выполнять ежедневно в домашних условиях [3]. Думаю, что эти упражнения будут полезны ребятам и помогут им со временем избавиться от укачивания в </w:t>
      </w:r>
      <w:r w:rsidRPr="00B44F29">
        <w:rPr>
          <w:rFonts w:ascii="Times New Roman" w:eastAsia="Times New Roman" w:hAnsi="Times New Roman" w:cs="Times New Roman"/>
          <w:color w:val="000000" w:themeColor="text1"/>
          <w:sz w:val="28"/>
          <w:szCs w:val="28"/>
          <w:lang w:eastAsia="ru-RU"/>
        </w:rPr>
        <w:lastRenderedPageBreak/>
        <w:t>дороге. (Приложение 3) Следует только хорошо понимать, что тренироваться нужно регулярно.</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Изучив статью из Интернета [1] и рекомендации родителей наших учащихся, предложенные в анкетах (Приложение 2), мной была составлена </w:t>
      </w:r>
      <w:r w:rsidRPr="00B44F29">
        <w:rPr>
          <w:rFonts w:ascii="Times New Roman" w:eastAsia="Times New Roman" w:hAnsi="Times New Roman" w:cs="Times New Roman"/>
          <w:bCs/>
          <w:color w:val="000000" w:themeColor="text1"/>
          <w:sz w:val="28"/>
          <w:szCs w:val="28"/>
          <w:lang w:eastAsia="ru-RU"/>
        </w:rPr>
        <w:t>копилка советов «Не страшны укачивания нам».</w:t>
      </w:r>
      <w:r w:rsidRPr="00B44F29">
        <w:rPr>
          <w:rFonts w:ascii="Times New Roman" w:eastAsia="Times New Roman" w:hAnsi="Times New Roman" w:cs="Times New Roman"/>
          <w:color w:val="000000" w:themeColor="text1"/>
          <w:sz w:val="28"/>
          <w:szCs w:val="28"/>
          <w:lang w:eastAsia="ru-RU"/>
        </w:rPr>
        <w:t> (Приложение 4)</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Все люди очень индивидуальны. То, что помогает от укачивания одному, может не подходить другому. Каждый может выбрать из моей копилки те советы, которые помогут именно ему лучше чувствовать себя в дороге. Но самый лучший совет - регулярно выполнять комплекс специальных упражнений, чтобы развивать свой вестибулярный аппарат. Процесс тренировки и управления своим равновесием очень длительный. Однако необходимо сохранять позитивное настроение и верить в себя.</w:t>
      </w:r>
    </w:p>
    <w:p w:rsidR="00937AD2" w:rsidRPr="00B44F29" w:rsidRDefault="00937AD2"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C82896" w:rsidRPr="00B44F29" w:rsidRDefault="00C82896"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C82896" w:rsidRPr="00B44F29" w:rsidRDefault="00C82896"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C82896" w:rsidRPr="00B44F29" w:rsidRDefault="00C82896" w:rsidP="00B70E11">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6D0C87" w:rsidRDefault="006D0C87"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5F3D59" w:rsidRDefault="005F3D59"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5F3D59" w:rsidRDefault="005F3D59"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5F3D59" w:rsidRDefault="005F3D59"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5F3D59" w:rsidRDefault="005F3D59"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5F3D59" w:rsidRDefault="005F3D59"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5F3D59" w:rsidRDefault="005F3D59"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E90031" w:rsidRDefault="00E90031"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E90031" w:rsidRDefault="00E90031"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E90031" w:rsidRDefault="00E90031"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E90031" w:rsidRDefault="00E90031"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E90031" w:rsidRDefault="00E90031"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E90031" w:rsidRDefault="00E90031"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5F3D59" w:rsidRDefault="005F3D59"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C82896" w:rsidRPr="00B44F29" w:rsidRDefault="00401578" w:rsidP="00C82896">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lastRenderedPageBreak/>
        <w:t>4</w:t>
      </w:r>
      <w:r w:rsidR="00C82896" w:rsidRPr="00B44F29">
        <w:rPr>
          <w:rFonts w:ascii="Times New Roman" w:eastAsia="Times New Roman" w:hAnsi="Times New Roman" w:cs="Times New Roman"/>
          <w:b/>
          <w:bCs/>
          <w:color w:val="000000" w:themeColor="text1"/>
          <w:sz w:val="28"/>
          <w:szCs w:val="28"/>
          <w:lang w:eastAsia="ru-RU"/>
        </w:rPr>
        <w:t>.Упражнения для развития равновесия</w:t>
      </w:r>
    </w:p>
    <w:tbl>
      <w:tblPr>
        <w:tblW w:w="9144" w:type="dxa"/>
        <w:shd w:val="clear" w:color="auto" w:fill="FFFFFF"/>
        <w:tblCellMar>
          <w:top w:w="15" w:type="dxa"/>
          <w:left w:w="15" w:type="dxa"/>
          <w:bottom w:w="15" w:type="dxa"/>
          <w:right w:w="15" w:type="dxa"/>
        </w:tblCellMar>
        <w:tblLook w:val="04A0"/>
      </w:tblPr>
      <w:tblGrid>
        <w:gridCol w:w="2904"/>
        <w:gridCol w:w="6240"/>
      </w:tblGrid>
      <w:tr w:rsidR="00C82896" w:rsidRPr="00B44F29" w:rsidTr="00C82896">
        <w:trPr>
          <w:trHeight w:val="2205"/>
        </w:trPr>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771525" cy="1905000"/>
                  <wp:effectExtent l="0" t="0" r="9525" b="0"/>
                  <wp:docPr id="9" name="Рисунок 9" descr="https://arhivurokov.ru/multiurok/html/2017/01/01/s_5868f61687402/517545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rhivurokov.ru/multiurok/html/2017/01/01/s_5868f61687402/517545_17.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1905000"/>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Пятки и носки вместе, руки на поясе, глаза закрыты. В этом положении стоим 20-30 секунд.</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714375" cy="1905000"/>
                  <wp:effectExtent l="0" t="0" r="9525" b="0"/>
                  <wp:docPr id="8" name="Рисунок 8" descr="https://arhivurokov.ru/multiurok/html/2017/01/01/s_5868f61687402/517545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rhivurokov.ru/multiurok/html/2017/01/01/s_5868f61687402/517545_18.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1905000"/>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Стопы на одной линии (правая стопа перед левой или наоборот), руки на поясе, в этом положении стоим 20-30 секунд.</w:t>
            </w:r>
            <w:r w:rsidRPr="00B44F29">
              <w:rPr>
                <w:rFonts w:ascii="Times New Roman" w:eastAsia="Times New Roman" w:hAnsi="Times New Roman" w:cs="Times New Roman"/>
                <w:color w:val="000000" w:themeColor="text1"/>
                <w:sz w:val="28"/>
                <w:szCs w:val="28"/>
                <w:lang w:eastAsia="ru-RU"/>
              </w:rPr>
              <w:br/>
              <w:t>То же, но с закрытыми глазами, стоять 15-20 секунд.</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790575" cy="2057400"/>
                  <wp:effectExtent l="0" t="0" r="9525" b="0"/>
                  <wp:docPr id="7" name="Рисунок 7" descr="https://arhivurokov.ru/multiurok/html/2017/01/01/s_5868f61687402/517545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rhivurokov.ru/multiurok/html/2017/01/01/s_5868f61687402/517545_19.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2057400"/>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Ноги вместе, руки на поясе, подняться на носках, стоять 15-20 секунд.</w:t>
            </w:r>
            <w:r w:rsidRPr="00B44F29">
              <w:rPr>
                <w:rFonts w:ascii="Times New Roman" w:eastAsia="Times New Roman" w:hAnsi="Times New Roman" w:cs="Times New Roman"/>
                <w:color w:val="000000" w:themeColor="text1"/>
                <w:sz w:val="28"/>
                <w:szCs w:val="28"/>
                <w:lang w:eastAsia="ru-RU"/>
              </w:rPr>
              <w:br/>
              <w:t>То же, но с закрытыми глазами, стоять 10-15 секунд.</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790575" cy="2057400"/>
                  <wp:effectExtent l="0" t="0" r="9525" b="0"/>
                  <wp:docPr id="6" name="Рисунок 6" descr="https://arhivurokov.ru/multiurok/html/2017/01/01/s_5868f61687402/517545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rhivurokov.ru/multiurok/html/2017/01/01/s_5868f61687402/517545_20.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2057400"/>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Руки на поясе, левую ногу согнуть, оторвав от пола, подняться на носке правой ноги, стоять 15-20 секунд. То же другой ногой.</w:t>
            </w:r>
            <w:r w:rsidRPr="00B44F29">
              <w:rPr>
                <w:rFonts w:ascii="Times New Roman" w:eastAsia="Times New Roman" w:hAnsi="Times New Roman" w:cs="Times New Roman"/>
                <w:color w:val="000000" w:themeColor="text1"/>
                <w:sz w:val="28"/>
                <w:szCs w:val="28"/>
                <w:lang w:eastAsia="ru-RU"/>
              </w:rPr>
              <w:br/>
              <w:t>Затем делаем то же, но с закрытыми глазами.</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lastRenderedPageBreak/>
              <w:drawing>
                <wp:inline distT="0" distB="0" distL="0" distR="0">
                  <wp:extent cx="1171575" cy="1990725"/>
                  <wp:effectExtent l="0" t="0" r="9525" b="9525"/>
                  <wp:docPr id="5" name="Рисунок 5" descr="https://arhivurokov.ru/multiurok/html/2017/01/01/s_5868f61687402/517545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rhivurokov.ru/multiurok/html/2017/01/01/s_5868f61687402/517545_21.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990725"/>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Стоя на носках (ноги вместе), выполнить 5-8 наклонов туловища вперёд до горизонтального положения (маятникообразные движения), один наклон в секунду.</w:t>
            </w:r>
            <w:r w:rsidRPr="00B44F29">
              <w:rPr>
                <w:rFonts w:ascii="Times New Roman" w:eastAsia="Times New Roman" w:hAnsi="Times New Roman" w:cs="Times New Roman"/>
                <w:color w:val="000000" w:themeColor="text1"/>
                <w:sz w:val="28"/>
                <w:szCs w:val="28"/>
                <w:lang w:eastAsia="ru-RU"/>
              </w:rPr>
              <w:br/>
              <w:t>То же, но с закрытыми глазами.</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1304925" cy="1743075"/>
                  <wp:effectExtent l="0" t="0" r="9525" b="9525"/>
                  <wp:docPr id="4" name="Рисунок 4" descr="https://arhivurokov.ru/multiurok/html/2017/01/01/s_5868f61687402/517545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rhivurokov.ru/multiurok/html/2017/01/01/s_5868f61687402/517545_22.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743075"/>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Стопы на одной линии (правая стопа перед левой или наоборот), руки на поясе, выполнить 8-10 наклонов туловища влево и вправо (маятникообразные движения), один наклон в секунду.</w:t>
            </w:r>
            <w:r w:rsidRPr="00B44F29">
              <w:rPr>
                <w:rFonts w:ascii="Times New Roman" w:eastAsia="Times New Roman" w:hAnsi="Times New Roman" w:cs="Times New Roman"/>
                <w:color w:val="000000" w:themeColor="text1"/>
                <w:sz w:val="28"/>
                <w:szCs w:val="28"/>
                <w:lang w:eastAsia="ru-RU"/>
              </w:rPr>
              <w:br/>
              <w:t>То же, но с закрытыми глазами</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428625" cy="2009775"/>
                  <wp:effectExtent l="0" t="0" r="9525" b="9525"/>
                  <wp:docPr id="3" name="Рисунок 3" descr="https://arhivurokov.ru/multiurok/html/2017/01/01/s_5868f61687402/517545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rhivurokov.ru/multiurok/html/2017/01/01/s_5868f61687402/517545_23.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2009775"/>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Стоя на носках (ноги вместе), наклонить голову до предела назад, удерживать это положение 15-20 секунд.</w:t>
            </w:r>
            <w:r w:rsidRPr="00B44F29">
              <w:rPr>
                <w:rFonts w:ascii="Times New Roman" w:eastAsia="Times New Roman" w:hAnsi="Times New Roman" w:cs="Times New Roman"/>
                <w:color w:val="000000" w:themeColor="text1"/>
                <w:sz w:val="28"/>
                <w:szCs w:val="28"/>
                <w:lang w:eastAsia="ru-RU"/>
              </w:rPr>
              <w:br/>
              <w:t>То же, но с закрытыми глазами, стоять 10-15 секунд.</w:t>
            </w:r>
          </w:p>
        </w:tc>
      </w:tr>
      <w:tr w:rsidR="00C82896" w:rsidRPr="00B44F29" w:rsidTr="00C82896">
        <w:trPr>
          <w:trHeight w:val="3179"/>
        </w:trPr>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drawing>
                <wp:inline distT="0" distB="0" distL="0" distR="0">
                  <wp:extent cx="790575" cy="2028825"/>
                  <wp:effectExtent l="0" t="0" r="9525" b="9525"/>
                  <wp:docPr id="2" name="Рисунок 2" descr="https://arhivurokov.ru/multiurok/html/2017/01/01/s_5868f61687402/517545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rhivurokov.ru/multiurok/html/2017/01/01/s_5868f61687402/517545_24.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2028825"/>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Стоя на носках выполнить 8-10 пружинящих движений головой влево и вправо, одно движение в секунду</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noProof/>
                <w:color w:val="000000" w:themeColor="text1"/>
                <w:sz w:val="28"/>
                <w:szCs w:val="28"/>
                <w:lang w:eastAsia="ru-RU"/>
              </w:rPr>
              <w:lastRenderedPageBreak/>
              <w:drawing>
                <wp:inline distT="0" distB="0" distL="0" distR="0">
                  <wp:extent cx="1714500" cy="2047875"/>
                  <wp:effectExtent l="0" t="0" r="0" b="9525"/>
                  <wp:docPr id="1" name="Рисунок 1" descr="https://arhivurokov.ru/multiurok/html/2017/01/01/s_5868f61687402/517545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rhivurokov.ru/multiurok/html/2017/01/01/s_5868f61687402/517545_25.pn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2047875"/>
                          </a:xfrm>
                          <a:prstGeom prst="rect">
                            <a:avLst/>
                          </a:prstGeom>
                          <a:noFill/>
                          <a:ln>
                            <a:noFill/>
                          </a:ln>
                        </pic:spPr>
                      </pic:pic>
                    </a:graphicData>
                  </a:graphic>
                </wp:inline>
              </w:drawing>
            </w: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Стоя на носке правой ноги, руки на поясе, выполнить 8-10 маховых движений прямой левой ногой вперед-назад (с полной амплитудой движений). То же другой ногой.</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0" w:line="240" w:lineRule="auto"/>
              <w:rPr>
                <w:rFonts w:ascii="Times New Roman" w:eastAsia="Times New Roman" w:hAnsi="Times New Roman" w:cs="Times New Roman"/>
                <w:color w:val="000000" w:themeColor="text1"/>
                <w:sz w:val="28"/>
                <w:szCs w:val="28"/>
                <w:lang w:eastAsia="ru-RU"/>
              </w:rPr>
            </w:pP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Стоя на носках выполнить 10-12 быстрых наклонов головой вперед-назад.</w:t>
            </w:r>
          </w:p>
        </w:tc>
      </w:tr>
      <w:tr w:rsidR="00C82896" w:rsidRPr="00B44F29" w:rsidTr="00C82896">
        <w:tc>
          <w:tcPr>
            <w:tcW w:w="2904" w:type="dxa"/>
            <w:tcBorders>
              <w:top w:val="double" w:sz="6" w:space="0" w:color="008080"/>
              <w:left w:val="double" w:sz="6" w:space="0" w:color="008080"/>
              <w:bottom w:val="double" w:sz="6" w:space="0" w:color="008080"/>
              <w:right w:val="nil"/>
            </w:tcBorders>
            <w:shd w:val="clear" w:color="auto" w:fill="FFFFFF"/>
            <w:tcMar>
              <w:top w:w="72" w:type="dxa"/>
              <w:left w:w="72" w:type="dxa"/>
              <w:bottom w:w="72" w:type="dxa"/>
              <w:right w:w="0" w:type="dxa"/>
            </w:tcMar>
            <w:vAlign w:val="center"/>
            <w:hideMark/>
          </w:tcPr>
          <w:p w:rsidR="00C82896" w:rsidRPr="00B44F29" w:rsidRDefault="00C82896" w:rsidP="00C82896">
            <w:pPr>
              <w:spacing w:after="0" w:line="240" w:lineRule="auto"/>
              <w:rPr>
                <w:rFonts w:ascii="Times New Roman" w:eastAsia="Times New Roman" w:hAnsi="Times New Roman" w:cs="Times New Roman"/>
                <w:color w:val="000000" w:themeColor="text1"/>
                <w:sz w:val="28"/>
                <w:szCs w:val="28"/>
                <w:lang w:eastAsia="ru-RU"/>
              </w:rPr>
            </w:pPr>
          </w:p>
        </w:tc>
        <w:tc>
          <w:tcPr>
            <w:tcW w:w="6240" w:type="dxa"/>
            <w:tcBorders>
              <w:top w:val="double" w:sz="6" w:space="0" w:color="008080"/>
              <w:left w:val="double" w:sz="6" w:space="0" w:color="008080"/>
              <w:bottom w:val="double" w:sz="6" w:space="0" w:color="008080"/>
              <w:right w:val="double" w:sz="6" w:space="0" w:color="008080"/>
            </w:tcBorders>
            <w:shd w:val="clear" w:color="auto" w:fill="FFFFFF"/>
            <w:tcMar>
              <w:top w:w="14" w:type="dxa"/>
              <w:left w:w="14" w:type="dxa"/>
              <w:bottom w:w="14" w:type="dxa"/>
              <w:right w:w="14" w:type="dxa"/>
            </w:tcMar>
            <w:vAlign w:val="center"/>
            <w:hideMark/>
          </w:tcPr>
          <w:p w:rsidR="00C82896" w:rsidRPr="00B44F29" w:rsidRDefault="00C82896" w:rsidP="00C82896">
            <w:pPr>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Подняться на носке правой ноги, левую ногу согнуть, оторвав от пола, голову до предела отклонить назад, закрыть глаза, стоять 10-15 секунд. То же другой ногой.</w:t>
            </w:r>
          </w:p>
        </w:tc>
      </w:tr>
    </w:tbl>
    <w:p w:rsidR="00C82896" w:rsidRPr="00B44F29" w:rsidRDefault="00C82896" w:rsidP="00C8289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C82896" w:rsidRPr="00B44F29" w:rsidRDefault="00C82896" w:rsidP="00C8289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B70E1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8318B4" w:rsidP="008318B4">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lastRenderedPageBreak/>
        <w:t>Заключение</w:t>
      </w: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 xml:space="preserve">Исследование проблемы равновесия показало, что чем выше тренированность, тем легче человек приспосабливает свои движения и положение тела к изменяющимся условиям. Оптимальный уровень развития способности к управлению равновесием тела позволяет нам выполнять различные движения наиболее чётко и экономно. Чувство равновесия у взрослых людей развито лучше, чем у детей, </w:t>
      </w:r>
      <w:r w:rsidR="005F3D59">
        <w:rPr>
          <w:rFonts w:ascii="Times New Roman" w:eastAsia="Times New Roman" w:hAnsi="Times New Roman" w:cs="Times New Roman"/>
          <w:color w:val="000000" w:themeColor="text1"/>
          <w:sz w:val="28"/>
          <w:szCs w:val="28"/>
          <w:lang w:eastAsia="ru-RU"/>
        </w:rPr>
        <w:t>так как прошел</w:t>
      </w:r>
      <w:r w:rsidRPr="00B44F29">
        <w:rPr>
          <w:rFonts w:ascii="Times New Roman" w:eastAsia="Times New Roman" w:hAnsi="Times New Roman" w:cs="Times New Roman"/>
          <w:color w:val="000000" w:themeColor="text1"/>
          <w:sz w:val="28"/>
          <w:szCs w:val="28"/>
          <w:lang w:eastAsia="ru-RU"/>
        </w:rPr>
        <w:t xml:space="preserve"> длительный период тренировки.</w:t>
      </w: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Cs/>
          <w:color w:val="000000" w:themeColor="text1"/>
          <w:sz w:val="28"/>
          <w:szCs w:val="28"/>
          <w:lang w:eastAsia="ru-RU"/>
        </w:rPr>
        <w:t xml:space="preserve">В процессе выполнения </w:t>
      </w:r>
      <w:r w:rsidR="00C82896" w:rsidRPr="00B44F29">
        <w:rPr>
          <w:rFonts w:ascii="Times New Roman" w:eastAsia="Times New Roman" w:hAnsi="Times New Roman" w:cs="Times New Roman"/>
          <w:bCs/>
          <w:color w:val="000000" w:themeColor="text1"/>
          <w:sz w:val="28"/>
          <w:szCs w:val="28"/>
          <w:lang w:eastAsia="ru-RU"/>
        </w:rPr>
        <w:t>исследовательской работы мы убедились</w:t>
      </w:r>
      <w:r w:rsidRPr="00B44F29">
        <w:rPr>
          <w:rFonts w:ascii="Times New Roman" w:eastAsia="Times New Roman" w:hAnsi="Times New Roman" w:cs="Times New Roman"/>
          <w:color w:val="000000" w:themeColor="text1"/>
          <w:sz w:val="28"/>
          <w:szCs w:val="28"/>
          <w:lang w:eastAsia="ru-RU"/>
        </w:rPr>
        <w:t> </w:t>
      </w:r>
      <w:r w:rsidRPr="00B44F29">
        <w:rPr>
          <w:rFonts w:ascii="Times New Roman" w:eastAsia="Times New Roman" w:hAnsi="Times New Roman" w:cs="Times New Roman"/>
          <w:bCs/>
          <w:color w:val="000000" w:themeColor="text1"/>
          <w:sz w:val="28"/>
          <w:szCs w:val="28"/>
          <w:lang w:eastAsia="ru-RU"/>
        </w:rPr>
        <w:t>в полезности выполнения комплексов утренней зарядки, занятий спортом и танцами для развития чувства равновесия и предупреждения симптомов укачивания во время движения.</w:t>
      </w:r>
      <w:r w:rsidRPr="00B44F29">
        <w:rPr>
          <w:rFonts w:ascii="Times New Roman" w:eastAsia="Times New Roman" w:hAnsi="Times New Roman" w:cs="Times New Roman"/>
          <w:color w:val="000000" w:themeColor="text1"/>
          <w:sz w:val="28"/>
          <w:szCs w:val="28"/>
          <w:lang w:eastAsia="ru-RU"/>
        </w:rPr>
        <w:t xml:space="preserve">  </w:t>
      </w:r>
      <w:r w:rsidRPr="00B44F29">
        <w:rPr>
          <w:rFonts w:ascii="Times New Roman" w:eastAsia="Times New Roman" w:hAnsi="Times New Roman" w:cs="Times New Roman"/>
          <w:bCs/>
          <w:color w:val="000000" w:themeColor="text1"/>
          <w:sz w:val="28"/>
          <w:szCs w:val="28"/>
          <w:lang w:eastAsia="ru-RU"/>
        </w:rPr>
        <w:t>Таким образом, моё исследование полностью подтвердило выдвинутую гипотезу. Чувство равновесия можно и нужно регулярно тренировать.</w:t>
      </w:r>
      <w:r w:rsidR="00C82896" w:rsidRPr="00B44F29">
        <w:rPr>
          <w:rFonts w:ascii="Times New Roman" w:eastAsia="Times New Roman" w:hAnsi="Times New Roman" w:cs="Times New Roman"/>
          <w:bCs/>
          <w:color w:val="000000" w:themeColor="text1"/>
          <w:sz w:val="28"/>
          <w:szCs w:val="28"/>
          <w:lang w:eastAsia="ru-RU"/>
        </w:rPr>
        <w:t xml:space="preserve"> Для тренировки вестибулярного аппарата нами были </w:t>
      </w:r>
      <w:r w:rsidR="005C5C91" w:rsidRPr="00B44F29">
        <w:rPr>
          <w:rFonts w:ascii="Times New Roman" w:eastAsia="Times New Roman" w:hAnsi="Times New Roman" w:cs="Times New Roman"/>
          <w:bCs/>
          <w:color w:val="000000" w:themeColor="text1"/>
          <w:sz w:val="28"/>
          <w:szCs w:val="28"/>
          <w:lang w:eastAsia="ru-RU"/>
        </w:rPr>
        <w:t>выделены</w:t>
      </w:r>
      <w:r w:rsidR="00C82896" w:rsidRPr="00B44F29">
        <w:rPr>
          <w:rFonts w:ascii="Times New Roman" w:eastAsia="Times New Roman" w:hAnsi="Times New Roman" w:cs="Times New Roman"/>
          <w:bCs/>
          <w:color w:val="000000" w:themeColor="text1"/>
          <w:sz w:val="28"/>
          <w:szCs w:val="28"/>
          <w:lang w:eastAsia="ru-RU"/>
        </w:rPr>
        <w:t xml:space="preserve"> упраж</w:t>
      </w:r>
      <w:r w:rsidR="005C5C91" w:rsidRPr="00B44F29">
        <w:rPr>
          <w:rFonts w:ascii="Times New Roman" w:eastAsia="Times New Roman" w:hAnsi="Times New Roman" w:cs="Times New Roman"/>
          <w:bCs/>
          <w:color w:val="000000" w:themeColor="text1"/>
          <w:sz w:val="28"/>
          <w:szCs w:val="28"/>
          <w:lang w:eastAsia="ru-RU"/>
        </w:rPr>
        <w:t>н</w:t>
      </w:r>
      <w:r w:rsidR="00C82896" w:rsidRPr="00B44F29">
        <w:rPr>
          <w:rFonts w:ascii="Times New Roman" w:eastAsia="Times New Roman" w:hAnsi="Times New Roman" w:cs="Times New Roman"/>
          <w:bCs/>
          <w:color w:val="000000" w:themeColor="text1"/>
          <w:sz w:val="28"/>
          <w:szCs w:val="28"/>
          <w:lang w:eastAsia="ru-RU"/>
        </w:rPr>
        <w:t>ения.</w:t>
      </w: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 xml:space="preserve">Очевидно и то, что огромное значение имеет настроение, с которым мои одноклассники отправляются в дорогу. Самовнушение до поездки и вовремя её, уверенность в том, что всё пройдёт благополучно, приятные воспоминания или мечты о будущем смогут избавить от тягостного ожидания приступа </w:t>
      </w:r>
      <w:r w:rsidR="00C82896" w:rsidRPr="00B44F29">
        <w:rPr>
          <w:rFonts w:ascii="Times New Roman" w:eastAsia="Times New Roman" w:hAnsi="Times New Roman" w:cs="Times New Roman"/>
          <w:color w:val="000000" w:themeColor="text1"/>
          <w:sz w:val="28"/>
          <w:szCs w:val="28"/>
          <w:lang w:eastAsia="ru-RU"/>
        </w:rPr>
        <w:t>«</w:t>
      </w:r>
      <w:r w:rsidRPr="00B44F29">
        <w:rPr>
          <w:rFonts w:ascii="Times New Roman" w:eastAsia="Times New Roman" w:hAnsi="Times New Roman" w:cs="Times New Roman"/>
          <w:color w:val="000000" w:themeColor="text1"/>
          <w:sz w:val="28"/>
          <w:szCs w:val="28"/>
          <w:lang w:eastAsia="ru-RU"/>
        </w:rPr>
        <w:t>морской болезни</w:t>
      </w:r>
      <w:r w:rsidR="00C82896" w:rsidRPr="00B44F29">
        <w:rPr>
          <w:rFonts w:ascii="Times New Roman" w:eastAsia="Times New Roman" w:hAnsi="Times New Roman" w:cs="Times New Roman"/>
          <w:color w:val="000000" w:themeColor="text1"/>
          <w:sz w:val="28"/>
          <w:szCs w:val="28"/>
          <w:lang w:eastAsia="ru-RU"/>
        </w:rPr>
        <w:t>»</w:t>
      </w:r>
      <w:r w:rsidRPr="00B44F29">
        <w:rPr>
          <w:rFonts w:ascii="Times New Roman" w:eastAsia="Times New Roman" w:hAnsi="Times New Roman" w:cs="Times New Roman"/>
          <w:color w:val="000000" w:themeColor="text1"/>
          <w:sz w:val="28"/>
          <w:szCs w:val="28"/>
          <w:lang w:eastAsia="ru-RU"/>
        </w:rPr>
        <w:t>, отогнать неприятные ощущения.</w:t>
      </w: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 xml:space="preserve">Несомненно, тема значимости равновесия в жизни человека представляет интерес и для дальнейших исследований. </w:t>
      </w: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937AD2" w:rsidP="008318B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937AD2" w:rsidRPr="00B44F29" w:rsidRDefault="00C82896" w:rsidP="00937AD2">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lastRenderedPageBreak/>
        <w:t>Список литературы</w:t>
      </w:r>
    </w:p>
    <w:p w:rsidR="00937AD2" w:rsidRPr="00B44F29" w:rsidRDefault="00937AD2" w:rsidP="00937AD2">
      <w:pPr>
        <w:numPr>
          <w:ilvl w:val="0"/>
          <w:numId w:val="8"/>
        </w:num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Как победить укачивание. [Электронный ресурс]. – Режим доступа:</w:t>
      </w:r>
      <w:r w:rsidRPr="00B44F29">
        <w:rPr>
          <w:rFonts w:ascii="Times New Roman" w:eastAsia="Times New Roman" w:hAnsi="Times New Roman" w:cs="Times New Roman"/>
          <w:color w:val="000000" w:themeColor="text1"/>
          <w:sz w:val="28"/>
          <w:szCs w:val="28"/>
          <w:u w:val="single"/>
          <w:lang w:eastAsia="ru-RU"/>
        </w:rPr>
        <w:t>http://www.nanya.ru/stati/2008/10/07/120923-kak-pobedit-ukachivanie/</w:t>
      </w:r>
    </w:p>
    <w:p w:rsidR="00937AD2" w:rsidRPr="00B44F29" w:rsidRDefault="00937AD2" w:rsidP="00937AD2">
      <w:pPr>
        <w:numPr>
          <w:ilvl w:val="0"/>
          <w:numId w:val="8"/>
        </w:num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Ковалько, В.И. Поурочные разработки по физкультуре. 1-4 классы. /</w:t>
      </w:r>
      <w:proofErr w:type="spellStart"/>
      <w:r w:rsidRPr="00B44F29">
        <w:rPr>
          <w:rFonts w:ascii="Times New Roman" w:eastAsia="Times New Roman" w:hAnsi="Times New Roman" w:cs="Times New Roman"/>
          <w:color w:val="000000" w:themeColor="text1"/>
          <w:sz w:val="28"/>
          <w:szCs w:val="28"/>
          <w:lang w:eastAsia="ru-RU"/>
        </w:rPr>
        <w:t>В.И.Ковалько</w:t>
      </w:r>
      <w:proofErr w:type="spellEnd"/>
      <w:r w:rsidRPr="00B44F29">
        <w:rPr>
          <w:rFonts w:ascii="Times New Roman" w:eastAsia="Times New Roman" w:hAnsi="Times New Roman" w:cs="Times New Roman"/>
          <w:color w:val="000000" w:themeColor="text1"/>
          <w:sz w:val="28"/>
          <w:szCs w:val="28"/>
          <w:lang w:eastAsia="ru-RU"/>
        </w:rPr>
        <w:t>. – М.: «ВАКО», 2003. – с.74-77.</w:t>
      </w:r>
    </w:p>
    <w:p w:rsidR="00937AD2" w:rsidRPr="00B44F29" w:rsidRDefault="00937AD2" w:rsidP="00937AD2">
      <w:pPr>
        <w:numPr>
          <w:ilvl w:val="0"/>
          <w:numId w:val="8"/>
        </w:num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Равновесие нашего тела. Упражнения на развитие равновесия. [Электронный ресурс]. – Режим доступа: http://shooting-ua.com/books/book_170.htm</w:t>
      </w:r>
    </w:p>
    <w:p w:rsidR="00937AD2" w:rsidRPr="00B44F29" w:rsidRDefault="00937AD2" w:rsidP="00937AD2">
      <w:pPr>
        <w:numPr>
          <w:ilvl w:val="0"/>
          <w:numId w:val="8"/>
        </w:numPr>
        <w:shd w:val="clear" w:color="auto" w:fill="FFFFFF"/>
        <w:spacing w:after="150" w:line="240" w:lineRule="auto"/>
        <w:rPr>
          <w:rFonts w:ascii="Times New Roman" w:eastAsia="Times New Roman" w:hAnsi="Times New Roman" w:cs="Times New Roman"/>
          <w:color w:val="000000" w:themeColor="text1"/>
          <w:sz w:val="28"/>
          <w:szCs w:val="28"/>
          <w:lang w:eastAsia="ru-RU"/>
        </w:rPr>
      </w:pPr>
      <w:proofErr w:type="spellStart"/>
      <w:r w:rsidRPr="00B44F29">
        <w:rPr>
          <w:rFonts w:ascii="Times New Roman" w:eastAsia="Times New Roman" w:hAnsi="Times New Roman" w:cs="Times New Roman"/>
          <w:color w:val="000000" w:themeColor="text1"/>
          <w:sz w:val="28"/>
          <w:szCs w:val="28"/>
          <w:lang w:eastAsia="ru-RU"/>
        </w:rPr>
        <w:t>Смешарики</w:t>
      </w:r>
      <w:proofErr w:type="spellEnd"/>
      <w:r w:rsidRPr="00B44F29">
        <w:rPr>
          <w:rFonts w:ascii="Times New Roman" w:eastAsia="Times New Roman" w:hAnsi="Times New Roman" w:cs="Times New Roman"/>
          <w:color w:val="000000" w:themeColor="text1"/>
          <w:sz w:val="28"/>
          <w:szCs w:val="28"/>
          <w:lang w:eastAsia="ru-RU"/>
        </w:rPr>
        <w:t>. Вестибулярный аппарат (мультфильм). [Электронный ресурс]. – Режим доступа: https://www.youtube.com/watch?v=fXck-6OLaNM</w:t>
      </w:r>
    </w:p>
    <w:p w:rsidR="00937AD2" w:rsidRPr="00B44F29" w:rsidRDefault="00937AD2" w:rsidP="00937AD2">
      <w:pPr>
        <w:numPr>
          <w:ilvl w:val="0"/>
          <w:numId w:val="8"/>
        </w:num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Учебный справочник школьника – М.: Дрофа, 2005, с. 1322-1323.</w:t>
      </w:r>
    </w:p>
    <w:p w:rsidR="00937AD2" w:rsidRDefault="00937AD2" w:rsidP="00937AD2">
      <w:pPr>
        <w:numPr>
          <w:ilvl w:val="0"/>
          <w:numId w:val="8"/>
        </w:num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color w:val="000000" w:themeColor="text1"/>
          <w:sz w:val="28"/>
          <w:szCs w:val="28"/>
          <w:lang w:eastAsia="ru-RU"/>
        </w:rPr>
        <w:t>«Шестое чувство» // Наука и жизнь. – 1983. - №12. – с. 33</w:t>
      </w:r>
    </w:p>
    <w:p w:rsidR="00DA1E4B" w:rsidRDefault="005C5C62" w:rsidP="00DA1E4B">
      <w:pPr>
        <w:numPr>
          <w:ilvl w:val="0"/>
          <w:numId w:val="8"/>
        </w:numPr>
        <w:shd w:val="clear" w:color="auto" w:fill="FFFFFF"/>
        <w:spacing w:after="150" w:line="240" w:lineRule="auto"/>
        <w:rPr>
          <w:rFonts w:ascii="Times New Roman" w:eastAsia="Times New Roman" w:hAnsi="Times New Roman" w:cs="Times New Roman"/>
          <w:color w:val="000000" w:themeColor="text1"/>
          <w:sz w:val="28"/>
          <w:szCs w:val="28"/>
          <w:lang w:eastAsia="ru-RU"/>
        </w:rPr>
      </w:pPr>
      <w:hyperlink r:id="rId23" w:history="1">
        <w:r w:rsidR="00DA1E4B" w:rsidRPr="008B42D2">
          <w:rPr>
            <w:rStyle w:val="ac"/>
            <w:rFonts w:ascii="Times New Roman" w:eastAsia="Times New Roman" w:hAnsi="Times New Roman" w:cs="Times New Roman"/>
            <w:sz w:val="28"/>
            <w:szCs w:val="28"/>
            <w:lang w:eastAsia="ru-RU"/>
          </w:rPr>
          <w:t>https://dic.academic.ru/dic.nsf/brokgauz_efron/114112/Чувство</w:t>
        </w:r>
      </w:hyperlink>
    </w:p>
    <w:p w:rsidR="00DA1E4B" w:rsidRPr="00B44F29" w:rsidRDefault="00DA1E4B" w:rsidP="00DA1E4B">
      <w:pPr>
        <w:shd w:val="clear" w:color="auto" w:fill="FFFFFF"/>
        <w:spacing w:after="150" w:line="240" w:lineRule="auto"/>
        <w:ind w:left="720"/>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937AD2" w:rsidRPr="00B44F29" w:rsidRDefault="00937AD2" w:rsidP="00937AD2">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5C5C91" w:rsidRPr="00B44F29" w:rsidRDefault="005C5C91" w:rsidP="00937AD2">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937AD2" w:rsidRPr="00B44F29" w:rsidRDefault="00937AD2" w:rsidP="00937AD2">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B44F29">
        <w:rPr>
          <w:rFonts w:ascii="Times New Roman" w:eastAsia="Times New Roman" w:hAnsi="Times New Roman" w:cs="Times New Roman"/>
          <w:b/>
          <w:bCs/>
          <w:color w:val="000000" w:themeColor="text1"/>
          <w:sz w:val="28"/>
          <w:szCs w:val="28"/>
          <w:lang w:eastAsia="ru-RU"/>
        </w:rPr>
        <w:t>ПРИЛОЖЕНИЯ</w:t>
      </w:r>
    </w:p>
    <w:p w:rsidR="00937AD2" w:rsidRPr="00B44F29" w:rsidRDefault="00937AD2" w:rsidP="00937AD2">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5C5C91" w:rsidRPr="00B44F29" w:rsidRDefault="005C5C91" w:rsidP="00937AD2">
      <w:pPr>
        <w:shd w:val="clear" w:color="auto" w:fill="FFFFFF"/>
        <w:spacing w:after="150" w:line="240" w:lineRule="auto"/>
        <w:jc w:val="right"/>
        <w:rPr>
          <w:rFonts w:ascii="Times New Roman" w:eastAsia="Times New Roman" w:hAnsi="Times New Roman" w:cs="Times New Roman"/>
          <w:b/>
          <w:bCs/>
          <w:color w:val="000000" w:themeColor="text1"/>
          <w:sz w:val="28"/>
          <w:szCs w:val="28"/>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937AD2" w:rsidRPr="00BE27CD" w:rsidRDefault="00937AD2" w:rsidP="00937AD2">
      <w:pPr>
        <w:shd w:val="clear" w:color="auto" w:fill="FFFFFF"/>
        <w:spacing w:after="150" w:line="240" w:lineRule="auto"/>
        <w:jc w:val="right"/>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b/>
          <w:bCs/>
          <w:color w:val="000000" w:themeColor="text1"/>
          <w:sz w:val="24"/>
          <w:szCs w:val="24"/>
          <w:lang w:eastAsia="ru-RU"/>
        </w:rPr>
        <w:lastRenderedPageBreak/>
        <w:t>Приложение 1</w:t>
      </w:r>
    </w:p>
    <w:p w:rsidR="00937AD2" w:rsidRPr="00BE27CD" w:rsidRDefault="00937AD2" w:rsidP="00937AD2">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p>
    <w:p w:rsidR="00937AD2" w:rsidRPr="00BE27CD" w:rsidRDefault="00937AD2" w:rsidP="00937AD2">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b/>
          <w:bCs/>
          <w:color w:val="000000" w:themeColor="text1"/>
          <w:sz w:val="24"/>
          <w:szCs w:val="24"/>
          <w:lang w:eastAsia="ru-RU"/>
        </w:rPr>
        <w:t xml:space="preserve">Исследование органов равновесия учащихся </w:t>
      </w:r>
      <w:r w:rsidR="005C5C91" w:rsidRPr="00BE27CD">
        <w:rPr>
          <w:rFonts w:ascii="Times New Roman" w:eastAsia="Times New Roman" w:hAnsi="Times New Roman" w:cs="Times New Roman"/>
          <w:b/>
          <w:bCs/>
          <w:color w:val="000000" w:themeColor="text1"/>
          <w:sz w:val="24"/>
          <w:szCs w:val="24"/>
          <w:lang w:eastAsia="ru-RU"/>
        </w:rPr>
        <w:t>5-х классов</w:t>
      </w:r>
    </w:p>
    <w:p w:rsidR="00937AD2" w:rsidRPr="00BE27CD" w:rsidRDefault="005C5C91" w:rsidP="00937AD2">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b/>
          <w:bCs/>
          <w:color w:val="000000" w:themeColor="text1"/>
          <w:sz w:val="24"/>
          <w:szCs w:val="24"/>
          <w:lang w:eastAsia="ru-RU"/>
        </w:rPr>
        <w:t>МБОУ СШ №8 г. Выкса</w:t>
      </w:r>
    </w:p>
    <w:p w:rsidR="00937AD2" w:rsidRPr="00BE27CD" w:rsidRDefault="00937AD2" w:rsidP="00937AD2">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b/>
          <w:bCs/>
          <w:color w:val="000000" w:themeColor="text1"/>
          <w:sz w:val="24"/>
          <w:szCs w:val="24"/>
          <w:lang w:eastAsia="ru-RU"/>
        </w:rPr>
        <w:t>Результаты опытов</w:t>
      </w:r>
    </w:p>
    <w:p w:rsidR="00937AD2" w:rsidRPr="00BE27CD" w:rsidRDefault="00937AD2" w:rsidP="00937AD2">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p>
    <w:tbl>
      <w:tblPr>
        <w:tblW w:w="9754" w:type="dxa"/>
        <w:shd w:val="clear" w:color="auto" w:fill="FFFFFF"/>
        <w:tblLayout w:type="fixed"/>
        <w:tblCellMar>
          <w:top w:w="105" w:type="dxa"/>
          <w:left w:w="105" w:type="dxa"/>
          <w:bottom w:w="105" w:type="dxa"/>
          <w:right w:w="105" w:type="dxa"/>
        </w:tblCellMar>
        <w:tblLook w:val="04A0"/>
      </w:tblPr>
      <w:tblGrid>
        <w:gridCol w:w="439"/>
        <w:gridCol w:w="1944"/>
        <w:gridCol w:w="1700"/>
        <w:gridCol w:w="1261"/>
        <w:gridCol w:w="1285"/>
        <w:gridCol w:w="999"/>
        <w:gridCol w:w="1134"/>
        <w:gridCol w:w="992"/>
      </w:tblGrid>
      <w:tr w:rsidR="00937AD2"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 п/п</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Ф.И</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Опыт 1: простоять на одной ноге с открытыми глазами</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Опыт 2: простоять на одной ноге с закрытыми глазами</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Опыт 3:</w:t>
            </w:r>
          </w:p>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пройти по линии с открытыми глазами</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Опыт 4:</w:t>
            </w:r>
          </w:p>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пройти по линии с закрытыми глазами</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Опыт 5: пройти по линии после кружения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37AD2" w:rsidRPr="00E053AD" w:rsidRDefault="00937AD2" w:rsidP="00937AD2">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Укачивает ли при движении в автомобиле</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АбдулаеваМадина</w:t>
            </w:r>
            <w:proofErr w:type="spellEnd"/>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 мин 30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2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2</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r w:rsidRPr="00E053AD">
              <w:rPr>
                <w:rFonts w:ascii="Times New Roman" w:hAnsi="Times New Roman" w:cs="Times New Roman"/>
                <w:sz w:val="24"/>
                <w:szCs w:val="24"/>
              </w:rPr>
              <w:t xml:space="preserve">Баринов Роман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20 мин 0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27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3</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Бацанелов</w:t>
            </w:r>
            <w:proofErr w:type="spellEnd"/>
            <w:r w:rsidRPr="00E053AD">
              <w:rPr>
                <w:rFonts w:ascii="Times New Roman" w:hAnsi="Times New Roman" w:cs="Times New Roman"/>
                <w:sz w:val="24"/>
                <w:szCs w:val="24"/>
              </w:rPr>
              <w:t xml:space="preserve"> Иван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2 мин 28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6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F506CB"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4</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r w:rsidRPr="00E053AD">
              <w:rPr>
                <w:rFonts w:ascii="Times New Roman" w:hAnsi="Times New Roman" w:cs="Times New Roman"/>
                <w:sz w:val="24"/>
                <w:szCs w:val="24"/>
              </w:rPr>
              <w:t xml:space="preserve">Богданова Мария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4 мин 23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27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5</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r w:rsidRPr="00E053AD">
              <w:rPr>
                <w:rFonts w:ascii="Times New Roman" w:hAnsi="Times New Roman" w:cs="Times New Roman"/>
                <w:sz w:val="24"/>
                <w:szCs w:val="24"/>
              </w:rPr>
              <w:t xml:space="preserve">Бочкарева Кристина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 мин 29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7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6</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Васянкин</w:t>
            </w:r>
            <w:proofErr w:type="spellEnd"/>
            <w:r w:rsidRPr="00E053AD">
              <w:rPr>
                <w:rFonts w:ascii="Times New Roman" w:hAnsi="Times New Roman" w:cs="Times New Roman"/>
                <w:sz w:val="24"/>
                <w:szCs w:val="24"/>
              </w:rPr>
              <w:t xml:space="preserve"> Степан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12 мин 28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26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7</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r w:rsidRPr="00E053AD">
              <w:rPr>
                <w:rFonts w:ascii="Times New Roman" w:hAnsi="Times New Roman" w:cs="Times New Roman"/>
                <w:sz w:val="24"/>
                <w:szCs w:val="24"/>
              </w:rPr>
              <w:t xml:space="preserve">Жаворонков Арсений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10 мин 30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4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8</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Золина</w:t>
            </w:r>
            <w:proofErr w:type="spellEnd"/>
            <w:r w:rsidRPr="00E053AD">
              <w:rPr>
                <w:rFonts w:ascii="Times New Roman" w:hAnsi="Times New Roman" w:cs="Times New Roman"/>
                <w:sz w:val="24"/>
                <w:szCs w:val="24"/>
              </w:rPr>
              <w:t xml:space="preserve"> Ольга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 мин 20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20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9</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Корнишина</w:t>
            </w:r>
            <w:proofErr w:type="spellEnd"/>
            <w:r w:rsidRPr="00E053AD">
              <w:rPr>
                <w:rFonts w:ascii="Times New Roman" w:hAnsi="Times New Roman" w:cs="Times New Roman"/>
                <w:sz w:val="24"/>
                <w:szCs w:val="24"/>
              </w:rPr>
              <w:t xml:space="preserve"> </w:t>
            </w:r>
            <w:proofErr w:type="spellStart"/>
            <w:r w:rsidRPr="00E053AD">
              <w:rPr>
                <w:rFonts w:ascii="Times New Roman" w:hAnsi="Times New Roman" w:cs="Times New Roman"/>
                <w:sz w:val="24"/>
                <w:szCs w:val="24"/>
              </w:rPr>
              <w:t>Анжелика</w:t>
            </w:r>
            <w:proofErr w:type="spellEnd"/>
            <w:r w:rsidRPr="00E053AD">
              <w:rPr>
                <w:rFonts w:ascii="Times New Roman" w:hAnsi="Times New Roman" w:cs="Times New Roman"/>
                <w:sz w:val="24"/>
                <w:szCs w:val="24"/>
              </w:rPr>
              <w:t xml:space="preserve">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 мин 44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8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10</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r w:rsidRPr="00E053AD">
              <w:rPr>
                <w:rFonts w:ascii="Times New Roman" w:hAnsi="Times New Roman" w:cs="Times New Roman"/>
                <w:sz w:val="24"/>
                <w:szCs w:val="24"/>
              </w:rPr>
              <w:t xml:space="preserve">Лебедев Александр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56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9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c>
          <w:tcPr>
            <w:tcW w:w="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11</w:t>
            </w:r>
          </w:p>
        </w:tc>
        <w:tc>
          <w:tcPr>
            <w:tcW w:w="1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Лезин</w:t>
            </w:r>
            <w:proofErr w:type="spellEnd"/>
            <w:r w:rsidRPr="00E053AD">
              <w:rPr>
                <w:rFonts w:ascii="Times New Roman" w:hAnsi="Times New Roman" w:cs="Times New Roman"/>
                <w:sz w:val="24"/>
                <w:szCs w:val="24"/>
              </w:rPr>
              <w:t xml:space="preserve"> Ярослав </w:t>
            </w:r>
          </w:p>
        </w:tc>
        <w:tc>
          <w:tcPr>
            <w:tcW w:w="1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39 с</w:t>
            </w:r>
          </w:p>
        </w:tc>
        <w:tc>
          <w:tcPr>
            <w:tcW w:w="1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42 с</w:t>
            </w:r>
          </w:p>
        </w:tc>
        <w:tc>
          <w:tcPr>
            <w:tcW w:w="1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rPr>
          <w:trHeight w:val="570"/>
        </w:trPr>
        <w:tc>
          <w:tcPr>
            <w:tcW w:w="439"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12</w:t>
            </w:r>
          </w:p>
        </w:tc>
        <w:tc>
          <w:tcPr>
            <w:tcW w:w="194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Лепилова</w:t>
            </w:r>
            <w:proofErr w:type="spellEnd"/>
            <w:r w:rsidRPr="00E053AD">
              <w:rPr>
                <w:rFonts w:ascii="Times New Roman" w:hAnsi="Times New Roman" w:cs="Times New Roman"/>
                <w:sz w:val="24"/>
                <w:szCs w:val="24"/>
              </w:rPr>
              <w:t xml:space="preserve"> Дарья </w:t>
            </w:r>
          </w:p>
        </w:tc>
        <w:tc>
          <w:tcPr>
            <w:tcW w:w="170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9 мин 17 с</w:t>
            </w:r>
          </w:p>
        </w:tc>
        <w:tc>
          <w:tcPr>
            <w:tcW w:w="126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21 с</w:t>
            </w:r>
          </w:p>
        </w:tc>
        <w:tc>
          <w:tcPr>
            <w:tcW w:w="128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rPr>
          <w:trHeight w:val="195"/>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13</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Мазепова</w:t>
            </w:r>
            <w:proofErr w:type="spellEnd"/>
            <w:r w:rsidRPr="00E053AD">
              <w:rPr>
                <w:rFonts w:ascii="Times New Roman" w:hAnsi="Times New Roman" w:cs="Times New Roman"/>
                <w:sz w:val="24"/>
                <w:szCs w:val="24"/>
              </w:rPr>
              <w:t xml:space="preserve"> Кира </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7 мин</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0мин 4с</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rPr>
          <w:trHeight w:val="225"/>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14</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Маскина</w:t>
            </w:r>
            <w:proofErr w:type="spellEnd"/>
            <w:r w:rsidRPr="00E053AD">
              <w:rPr>
                <w:rFonts w:ascii="Times New Roman" w:hAnsi="Times New Roman" w:cs="Times New Roman"/>
                <w:sz w:val="24"/>
                <w:szCs w:val="24"/>
              </w:rPr>
              <w:t xml:space="preserve"> Анастасия </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30мин</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1мин</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rPr>
          <w:trHeight w:val="255"/>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15</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Обыденнова</w:t>
            </w:r>
            <w:proofErr w:type="spellEnd"/>
            <w:r w:rsidRPr="00E053AD">
              <w:rPr>
                <w:rFonts w:ascii="Times New Roman" w:hAnsi="Times New Roman" w:cs="Times New Roman"/>
                <w:sz w:val="24"/>
                <w:szCs w:val="24"/>
              </w:rPr>
              <w:t xml:space="preserve"> Полина </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9мин 40с</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 мин 51с</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rPr>
          <w:trHeight w:val="195"/>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lastRenderedPageBreak/>
              <w:t>16</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rPr>
                <w:rFonts w:ascii="Times New Roman" w:hAnsi="Times New Roman" w:cs="Times New Roman"/>
                <w:sz w:val="24"/>
                <w:szCs w:val="24"/>
              </w:rPr>
            </w:pPr>
            <w:r w:rsidRPr="00E053AD">
              <w:rPr>
                <w:rFonts w:ascii="Times New Roman" w:hAnsi="Times New Roman" w:cs="Times New Roman"/>
                <w:sz w:val="24"/>
                <w:szCs w:val="24"/>
              </w:rPr>
              <w:t xml:space="preserve">Осипова Анастасия </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23 мин</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5мин</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_</w:t>
            </w:r>
          </w:p>
        </w:tc>
      </w:tr>
      <w:tr w:rsidR="000844F4" w:rsidRPr="00E053AD" w:rsidTr="00E053AD">
        <w:trPr>
          <w:trHeight w:val="240"/>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17</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Пайщикова</w:t>
            </w:r>
            <w:proofErr w:type="spellEnd"/>
            <w:r w:rsidRPr="00E053AD">
              <w:rPr>
                <w:rFonts w:ascii="Times New Roman" w:hAnsi="Times New Roman" w:cs="Times New Roman"/>
                <w:sz w:val="24"/>
                <w:szCs w:val="24"/>
              </w:rPr>
              <w:t xml:space="preserve"> Мария </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7мин 5с</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0мин 4с</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0844F4" w:rsidRPr="00E053AD" w:rsidRDefault="00F506CB"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tc>
      </w:tr>
      <w:tr w:rsidR="000844F4" w:rsidRPr="00E053AD" w:rsidTr="00E053AD">
        <w:trPr>
          <w:trHeight w:val="255"/>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18</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rPr>
                <w:rFonts w:ascii="Times New Roman" w:hAnsi="Times New Roman" w:cs="Times New Roman"/>
                <w:sz w:val="24"/>
                <w:szCs w:val="24"/>
              </w:rPr>
            </w:pPr>
            <w:r w:rsidRPr="00E053AD">
              <w:rPr>
                <w:rFonts w:ascii="Times New Roman" w:hAnsi="Times New Roman" w:cs="Times New Roman"/>
                <w:sz w:val="24"/>
                <w:szCs w:val="24"/>
              </w:rPr>
              <w:t xml:space="preserve">Паршина Вероника </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11 мин 7с</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0мин 3с</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0844F4" w:rsidRPr="00E053AD" w:rsidTr="00E053AD">
        <w:trPr>
          <w:trHeight w:val="195"/>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19</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rPr>
                <w:rFonts w:ascii="Times New Roman" w:hAnsi="Times New Roman" w:cs="Times New Roman"/>
                <w:sz w:val="24"/>
                <w:szCs w:val="24"/>
              </w:rPr>
            </w:pPr>
            <w:proofErr w:type="spellStart"/>
            <w:r w:rsidRPr="00E053AD">
              <w:rPr>
                <w:rFonts w:ascii="Times New Roman" w:hAnsi="Times New Roman" w:cs="Times New Roman"/>
                <w:sz w:val="24"/>
                <w:szCs w:val="24"/>
              </w:rPr>
              <w:t>Рыдаева</w:t>
            </w:r>
            <w:proofErr w:type="spellEnd"/>
            <w:r w:rsidRPr="00E053AD">
              <w:rPr>
                <w:rFonts w:ascii="Times New Roman" w:hAnsi="Times New Roman" w:cs="Times New Roman"/>
                <w:sz w:val="24"/>
                <w:szCs w:val="24"/>
              </w:rPr>
              <w:t xml:space="preserve"> Валерия </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17мин 4с</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0мин 11с</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0844F4" w:rsidRPr="00E053AD" w:rsidRDefault="00F506CB"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tc>
      </w:tr>
      <w:tr w:rsidR="000844F4" w:rsidRPr="00E053AD" w:rsidTr="00E053AD">
        <w:trPr>
          <w:trHeight w:val="570"/>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20</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E053AD" w:rsidRPr="00E053AD" w:rsidRDefault="000844F4" w:rsidP="000844F4">
            <w:pPr>
              <w:rPr>
                <w:rFonts w:ascii="Times New Roman" w:hAnsi="Times New Roman" w:cs="Times New Roman"/>
                <w:sz w:val="24"/>
                <w:szCs w:val="24"/>
              </w:rPr>
            </w:pPr>
            <w:r w:rsidRPr="00E053AD">
              <w:rPr>
                <w:rFonts w:ascii="Times New Roman" w:hAnsi="Times New Roman" w:cs="Times New Roman"/>
                <w:sz w:val="24"/>
                <w:szCs w:val="24"/>
              </w:rPr>
              <w:t xml:space="preserve">Скалкина Ольга </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20мин 9с</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0мин 13с</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0844F4" w:rsidRPr="00E053AD" w:rsidRDefault="000844F4" w:rsidP="000844F4">
            <w:pPr>
              <w:spacing w:after="150" w:line="240" w:lineRule="auto"/>
              <w:jc w:val="cente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w:t>
            </w:r>
          </w:p>
        </w:tc>
      </w:tr>
      <w:tr w:rsidR="00E053AD" w:rsidRPr="00E053AD" w:rsidTr="00E053AD">
        <w:trPr>
          <w:trHeight w:val="225"/>
        </w:trPr>
        <w:tc>
          <w:tcPr>
            <w:tcW w:w="43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E053AD" w:rsidRPr="00E053AD" w:rsidRDefault="00E053AD"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w:t>
            </w:r>
          </w:p>
        </w:tc>
        <w:tc>
          <w:tcPr>
            <w:tcW w:w="194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E053AD" w:rsidRPr="00E053AD" w:rsidRDefault="00E053AD" w:rsidP="000844F4">
            <w:pPr>
              <w:rPr>
                <w:rFonts w:ascii="Times New Roman" w:hAnsi="Times New Roman" w:cs="Times New Roman"/>
                <w:sz w:val="24"/>
                <w:szCs w:val="24"/>
              </w:rPr>
            </w:pPr>
            <w:r>
              <w:rPr>
                <w:rFonts w:ascii="Times New Roman" w:hAnsi="Times New Roman" w:cs="Times New Roman"/>
                <w:sz w:val="24"/>
                <w:szCs w:val="24"/>
              </w:rPr>
              <w:t>Фролов Роман</w:t>
            </w:r>
          </w:p>
        </w:tc>
        <w:tc>
          <w:tcPr>
            <w:tcW w:w="170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E053AD" w:rsidRPr="00E053AD" w:rsidRDefault="00E053AD"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26 мин</w:t>
            </w:r>
          </w:p>
        </w:tc>
        <w:tc>
          <w:tcPr>
            <w:tcW w:w="1261"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E053AD" w:rsidRPr="00E053AD" w:rsidRDefault="00E053AD"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 мин</w:t>
            </w:r>
          </w:p>
        </w:tc>
        <w:tc>
          <w:tcPr>
            <w:tcW w:w="128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E053AD" w:rsidRPr="00E053AD" w:rsidRDefault="00E053AD"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tc>
        <w:tc>
          <w:tcPr>
            <w:tcW w:w="99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E053AD" w:rsidRPr="00E053AD" w:rsidRDefault="00E053AD"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E053AD" w:rsidRPr="00E053AD" w:rsidRDefault="00E053AD"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tc>
        <w:tc>
          <w:tcPr>
            <w:tcW w:w="99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E053AD" w:rsidRPr="00E053AD" w:rsidRDefault="00E053AD" w:rsidP="000844F4">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w:t>
            </w:r>
          </w:p>
        </w:tc>
      </w:tr>
    </w:tbl>
    <w:p w:rsidR="00937AD2" w:rsidRPr="00BE27CD" w:rsidRDefault="00937AD2" w:rsidP="00937AD2">
      <w:pPr>
        <w:shd w:val="clear" w:color="auto" w:fill="FFFFFF"/>
        <w:spacing w:after="150" w:line="240" w:lineRule="auto"/>
        <w:jc w:val="right"/>
        <w:rPr>
          <w:rFonts w:ascii="Times New Roman" w:eastAsia="Times New Roman" w:hAnsi="Times New Roman" w:cs="Times New Roman"/>
          <w:color w:val="000000" w:themeColor="text1"/>
          <w:sz w:val="24"/>
          <w:szCs w:val="24"/>
          <w:lang w:eastAsia="ru-RU"/>
        </w:rPr>
      </w:pPr>
    </w:p>
    <w:p w:rsidR="00937AD2" w:rsidRPr="00BE27CD" w:rsidRDefault="00937AD2" w:rsidP="00937AD2">
      <w:pPr>
        <w:shd w:val="clear" w:color="auto" w:fill="FFFFFF"/>
        <w:spacing w:after="150" w:line="240" w:lineRule="auto"/>
        <w:jc w:val="right"/>
        <w:rPr>
          <w:rFonts w:ascii="Times New Roman" w:eastAsia="Times New Roman" w:hAnsi="Times New Roman" w:cs="Times New Roman"/>
          <w:color w:val="000000" w:themeColor="text1"/>
          <w:sz w:val="24"/>
          <w:szCs w:val="24"/>
          <w:lang w:eastAsia="ru-RU"/>
        </w:rPr>
      </w:pPr>
    </w:p>
    <w:p w:rsidR="00937AD2" w:rsidRPr="00BE27CD" w:rsidRDefault="00937AD2" w:rsidP="00937AD2">
      <w:pPr>
        <w:shd w:val="clear" w:color="auto" w:fill="FFFFFF"/>
        <w:spacing w:after="150" w:line="240" w:lineRule="auto"/>
        <w:jc w:val="right"/>
        <w:rPr>
          <w:rFonts w:ascii="Times New Roman" w:eastAsia="Times New Roman" w:hAnsi="Times New Roman" w:cs="Times New Roman"/>
          <w:color w:val="000000" w:themeColor="text1"/>
          <w:sz w:val="24"/>
          <w:szCs w:val="24"/>
          <w:lang w:eastAsia="ru-RU"/>
        </w:rPr>
      </w:pPr>
    </w:p>
    <w:p w:rsidR="00937AD2" w:rsidRPr="00BE27CD" w:rsidRDefault="00937AD2" w:rsidP="00937AD2">
      <w:pPr>
        <w:shd w:val="clear" w:color="auto" w:fill="FFFFFF"/>
        <w:spacing w:after="150" w:line="240" w:lineRule="auto"/>
        <w:jc w:val="right"/>
        <w:rPr>
          <w:rFonts w:ascii="Times New Roman" w:eastAsia="Times New Roman" w:hAnsi="Times New Roman" w:cs="Times New Roman"/>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0844F4" w:rsidRDefault="000844F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772094">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noProof/>
          <w:color w:val="000000" w:themeColor="text1"/>
          <w:sz w:val="24"/>
          <w:szCs w:val="24"/>
          <w:lang w:eastAsia="ru-RU"/>
        </w:rPr>
        <w:lastRenderedPageBreak/>
        <w:pict>
          <v:rect id="_x0000_s1026" style="position:absolute;left:0;text-align:left;margin-left:294.45pt;margin-top:16.8pt;width:123pt;height:77.25pt;z-index:251662336">
            <v:textbox style="mso-next-textbox:#_x0000_s1026">
              <w:txbxContent>
                <w:p w:rsidR="00772094" w:rsidRPr="00772094" w:rsidRDefault="00772094" w:rsidP="00772094">
                  <w:r w:rsidRPr="00E053AD">
                    <w:rPr>
                      <w:rFonts w:ascii="Times New Roman" w:eastAsia="Times New Roman" w:hAnsi="Times New Roman" w:cs="Times New Roman"/>
                      <w:color w:val="000000" w:themeColor="text1"/>
                      <w:sz w:val="24"/>
                      <w:szCs w:val="24"/>
                      <w:lang w:eastAsia="ru-RU"/>
                    </w:rPr>
                    <w:t>Опыт 1: простоять на одной ноге с открытыми глазами</w:t>
                  </w:r>
                </w:p>
              </w:txbxContent>
            </v:textbox>
          </v:rect>
        </w:pict>
      </w:r>
      <w:r>
        <w:rPr>
          <w:rFonts w:ascii="Times New Roman" w:eastAsia="Times New Roman" w:hAnsi="Times New Roman" w:cs="Times New Roman"/>
          <w:b/>
          <w:bCs/>
          <w:noProof/>
          <w:color w:val="000000" w:themeColor="text1"/>
          <w:sz w:val="24"/>
          <w:szCs w:val="24"/>
          <w:lang w:eastAsia="ru-RU"/>
        </w:rPr>
        <w:drawing>
          <wp:anchor distT="0" distB="0" distL="114300" distR="114300" simplePos="0" relativeHeight="251658240" behindDoc="0" locked="0" layoutInCell="1" allowOverlap="1">
            <wp:simplePos x="0" y="0"/>
            <wp:positionH relativeFrom="column">
              <wp:posOffset>186690</wp:posOffset>
            </wp:positionH>
            <wp:positionV relativeFrom="paragraph">
              <wp:posOffset>3810</wp:posOffset>
            </wp:positionV>
            <wp:extent cx="3197860" cy="3419475"/>
            <wp:effectExtent l="19050" t="0" r="2540" b="0"/>
            <wp:wrapNone/>
            <wp:docPr id="11" name="Рисунок 2" descr="G:\научно-исследовательская деятельность учащихся\вестибулярный аппарат осипова\xX_PAE4xwW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научно-исследовательская деятельность учащихся\вестибулярный аппарат осипова\xX_PAE4xwWg.jpg"/>
                    <pic:cNvPicPr>
                      <a:picLocks noChangeAspect="1" noChangeArrowheads="1"/>
                    </pic:cNvPicPr>
                  </pic:nvPicPr>
                  <pic:blipFill>
                    <a:blip r:embed="rId24"/>
                    <a:srcRect t="16889" b="3333"/>
                    <a:stretch>
                      <a:fillRect/>
                    </a:stretch>
                  </pic:blipFill>
                  <pic:spPr bwMode="auto">
                    <a:xfrm>
                      <a:off x="0" y="0"/>
                      <a:ext cx="3197860" cy="3419475"/>
                    </a:xfrm>
                    <a:prstGeom prst="rect">
                      <a:avLst/>
                    </a:prstGeom>
                    <a:noFill/>
                    <a:ln w="9525">
                      <a:noFill/>
                      <a:miter lim="800000"/>
                      <a:headEnd/>
                      <a:tailEnd/>
                    </a:ln>
                  </pic:spPr>
                </pic:pic>
              </a:graphicData>
            </a:graphic>
          </wp:anchor>
        </w:drawing>
      </w: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noProof/>
          <w:color w:val="000000" w:themeColor="text1"/>
          <w:sz w:val="24"/>
          <w:szCs w:val="24"/>
          <w:lang w:eastAsia="ru-RU"/>
        </w:rPr>
        <w:pict>
          <v:rect id="_x0000_s1027" style="position:absolute;left:0;text-align:left;margin-left:289.2pt;margin-top:9.9pt;width:132.75pt;height:81.75pt;z-index:251663360">
            <v:textbox>
              <w:txbxContent>
                <w:p w:rsidR="00772094" w:rsidRDefault="00772094">
                  <w:r w:rsidRPr="00E053AD">
                    <w:rPr>
                      <w:rFonts w:ascii="Times New Roman" w:eastAsia="Times New Roman" w:hAnsi="Times New Roman" w:cs="Times New Roman"/>
                      <w:color w:val="000000" w:themeColor="text1"/>
                      <w:sz w:val="24"/>
                      <w:szCs w:val="24"/>
                      <w:lang w:eastAsia="ru-RU"/>
                    </w:rPr>
                    <w:t>Опыт 2: простоять на одной ноге с закрытыми глазами</w:t>
                  </w:r>
                </w:p>
              </w:txbxContent>
            </v:textbox>
          </v:rect>
        </w:pict>
      </w:r>
      <w:r>
        <w:rPr>
          <w:rFonts w:ascii="Times New Roman" w:eastAsia="Times New Roman" w:hAnsi="Times New Roman" w:cs="Times New Roman"/>
          <w:b/>
          <w:bCs/>
          <w:noProof/>
          <w:color w:val="000000" w:themeColor="text1"/>
          <w:sz w:val="24"/>
          <w:szCs w:val="24"/>
          <w:lang w:eastAsia="ru-RU"/>
        </w:rPr>
        <w:drawing>
          <wp:anchor distT="0" distB="0" distL="114300" distR="114300" simplePos="0" relativeHeight="251659264" behindDoc="0" locked="0" layoutInCell="1" allowOverlap="1">
            <wp:simplePos x="0" y="0"/>
            <wp:positionH relativeFrom="column">
              <wp:posOffset>132323</wp:posOffset>
            </wp:positionH>
            <wp:positionV relativeFrom="paragraph">
              <wp:posOffset>87630</wp:posOffset>
            </wp:positionV>
            <wp:extent cx="3252470" cy="3581400"/>
            <wp:effectExtent l="19050" t="0" r="5080" b="0"/>
            <wp:wrapNone/>
            <wp:docPr id="10" name="Рисунок 1" descr="G:\научно-исследовательская деятельность учащихся\вестибулярный аппарат осипова\8X872h542YU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научно-исследовательская деятельность учащихся\вестибулярный аппарат осипова\8X872h542YU (1).jpg"/>
                    <pic:cNvPicPr>
                      <a:picLocks noChangeAspect="1" noChangeArrowheads="1"/>
                    </pic:cNvPicPr>
                  </pic:nvPicPr>
                  <pic:blipFill>
                    <a:blip r:embed="rId25"/>
                    <a:srcRect l="18681" r="13462"/>
                    <a:stretch>
                      <a:fillRect/>
                    </a:stretch>
                  </pic:blipFill>
                  <pic:spPr bwMode="auto">
                    <a:xfrm>
                      <a:off x="0" y="0"/>
                      <a:ext cx="3252470" cy="3581400"/>
                    </a:xfrm>
                    <a:prstGeom prst="rect">
                      <a:avLst/>
                    </a:prstGeom>
                    <a:noFill/>
                    <a:ln w="9525">
                      <a:noFill/>
                      <a:miter lim="800000"/>
                      <a:headEnd/>
                      <a:tailEnd/>
                    </a:ln>
                  </pic:spPr>
                </pic:pic>
              </a:graphicData>
            </a:graphic>
          </wp:anchor>
        </w:drawing>
      </w: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noProof/>
          <w:color w:val="000000" w:themeColor="text1"/>
          <w:sz w:val="24"/>
          <w:szCs w:val="24"/>
          <w:lang w:eastAsia="ru-RU"/>
        </w:rPr>
        <w:lastRenderedPageBreak/>
        <w:pict>
          <v:rect id="_x0000_s1029" style="position:absolute;left:0;text-align:left;margin-left:260.7pt;margin-top:-23.7pt;width:143.25pt;height:82.5pt;z-index:251665408">
            <v:textbox>
              <w:txbxContent>
                <w:p w:rsidR="00772094" w:rsidRPr="00E053AD" w:rsidRDefault="00772094" w:rsidP="00772094">
                  <w:pPr>
                    <w:spacing w:after="150" w:line="240" w:lineRule="auto"/>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Опыт 4:</w:t>
                  </w:r>
                </w:p>
                <w:p w:rsidR="00772094" w:rsidRDefault="00772094" w:rsidP="00772094">
                  <w:r w:rsidRPr="00E053AD">
                    <w:rPr>
                      <w:rFonts w:ascii="Times New Roman" w:eastAsia="Times New Roman" w:hAnsi="Times New Roman" w:cs="Times New Roman"/>
                      <w:color w:val="000000" w:themeColor="text1"/>
                      <w:sz w:val="24"/>
                      <w:szCs w:val="24"/>
                      <w:lang w:eastAsia="ru-RU"/>
                    </w:rPr>
                    <w:t>пройти по линии с закрытыми глазами</w:t>
                  </w:r>
                </w:p>
              </w:txbxContent>
            </v:textbox>
          </v:rect>
        </w:pict>
      </w:r>
      <w:r>
        <w:rPr>
          <w:rFonts w:ascii="Times New Roman" w:eastAsia="Times New Roman" w:hAnsi="Times New Roman" w:cs="Times New Roman"/>
          <w:b/>
          <w:bCs/>
          <w:noProof/>
          <w:color w:val="000000" w:themeColor="text1"/>
          <w:sz w:val="24"/>
          <w:szCs w:val="24"/>
          <w:lang w:eastAsia="ru-RU"/>
        </w:rPr>
        <w:drawing>
          <wp:anchor distT="0" distB="0" distL="114300" distR="114300" simplePos="0" relativeHeight="251660288" behindDoc="0" locked="0" layoutInCell="1" allowOverlap="1">
            <wp:simplePos x="0" y="0"/>
            <wp:positionH relativeFrom="column">
              <wp:posOffset>81915</wp:posOffset>
            </wp:positionH>
            <wp:positionV relativeFrom="paragraph">
              <wp:posOffset>-348615</wp:posOffset>
            </wp:positionV>
            <wp:extent cx="2949575" cy="3952875"/>
            <wp:effectExtent l="19050" t="0" r="3175" b="0"/>
            <wp:wrapNone/>
            <wp:docPr id="12" name="Рисунок 3" descr="G:\научно-исследовательская деятельность учащихся\вестибулярный аппарат осипова\tTu8gRuqk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научно-исследовательская деятельность учащихся\вестибулярный аппарат осипова\tTu8gRuqkMg.jpg"/>
                    <pic:cNvPicPr>
                      <a:picLocks noChangeAspect="1" noChangeArrowheads="1"/>
                    </pic:cNvPicPr>
                  </pic:nvPicPr>
                  <pic:blipFill>
                    <a:blip r:embed="rId26"/>
                    <a:srcRect/>
                    <a:stretch>
                      <a:fillRect/>
                    </a:stretch>
                  </pic:blipFill>
                  <pic:spPr bwMode="auto">
                    <a:xfrm>
                      <a:off x="0" y="0"/>
                      <a:ext cx="2949575" cy="3952875"/>
                    </a:xfrm>
                    <a:prstGeom prst="rect">
                      <a:avLst/>
                    </a:prstGeom>
                    <a:noFill/>
                    <a:ln w="9525">
                      <a:noFill/>
                      <a:miter lim="800000"/>
                      <a:headEnd/>
                      <a:tailEnd/>
                    </a:ln>
                  </pic:spPr>
                </pic:pic>
              </a:graphicData>
            </a:graphic>
          </wp:anchor>
        </w:drawing>
      </w: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noProof/>
          <w:color w:val="000000" w:themeColor="text1"/>
          <w:sz w:val="24"/>
          <w:szCs w:val="24"/>
          <w:lang w:eastAsia="ru-RU"/>
        </w:rPr>
        <w:pict>
          <v:shapetype id="_x0000_t32" coordsize="21600,21600" o:spt="32" o:oned="t" path="m,l21600,21600e" filled="f">
            <v:path arrowok="t" fillok="f" o:connecttype="none"/>
            <o:lock v:ext="edit" shapetype="t"/>
          </v:shapetype>
          <v:shape id="_x0000_s1028" type="#_x0000_t32" style="position:absolute;left:0;text-align:left;margin-left:87.45pt;margin-top:1.05pt;width:149.25pt;height:39pt;z-index:251664384" o:connectortype="straight" strokecolor="#404040 [2429]"/>
        </w:pict>
      </w: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noProof/>
          <w:color w:val="000000" w:themeColor="text1"/>
          <w:sz w:val="24"/>
          <w:szCs w:val="24"/>
          <w:lang w:eastAsia="ru-RU"/>
        </w:rPr>
        <w:drawing>
          <wp:anchor distT="0" distB="0" distL="114300" distR="114300" simplePos="0" relativeHeight="251661312" behindDoc="0" locked="0" layoutInCell="1" allowOverlap="1">
            <wp:simplePos x="0" y="0"/>
            <wp:positionH relativeFrom="column">
              <wp:posOffset>81280</wp:posOffset>
            </wp:positionH>
            <wp:positionV relativeFrom="paragraph">
              <wp:posOffset>131445</wp:posOffset>
            </wp:positionV>
            <wp:extent cx="2985135" cy="4000500"/>
            <wp:effectExtent l="19050" t="0" r="5715" b="0"/>
            <wp:wrapNone/>
            <wp:docPr id="13" name="Рисунок 4" descr="G:\научно-исследовательская деятельность учащихся\вестибулярный аппарат осипова\NWuWPehmNI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научно-исследовательская деятельность учащихся\вестибулярный аппарат осипова\NWuWPehmNIw.jpg"/>
                    <pic:cNvPicPr>
                      <a:picLocks noChangeAspect="1" noChangeArrowheads="1"/>
                    </pic:cNvPicPr>
                  </pic:nvPicPr>
                  <pic:blipFill>
                    <a:blip r:embed="rId27"/>
                    <a:srcRect/>
                    <a:stretch>
                      <a:fillRect/>
                    </a:stretch>
                  </pic:blipFill>
                  <pic:spPr bwMode="auto">
                    <a:xfrm>
                      <a:off x="0" y="0"/>
                      <a:ext cx="2985135" cy="4000500"/>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themeColor="text1"/>
          <w:sz w:val="24"/>
          <w:szCs w:val="24"/>
          <w:lang w:eastAsia="ru-RU"/>
        </w:rPr>
        <w:pict>
          <v:rect id="_x0000_s1030" style="position:absolute;left:0;text-align:left;margin-left:260.7pt;margin-top:16.35pt;width:135.75pt;height:93.75pt;z-index:251666432;mso-position-horizontal-relative:text;mso-position-vertical-relative:text">
            <v:textbox>
              <w:txbxContent>
                <w:p w:rsidR="00772094" w:rsidRDefault="00772094">
                  <w:pPr>
                    <w:rPr>
                      <w:rFonts w:ascii="Times New Roman" w:eastAsia="Times New Roman" w:hAnsi="Times New Roman" w:cs="Times New Roman"/>
                      <w:color w:val="000000" w:themeColor="text1"/>
                      <w:sz w:val="24"/>
                      <w:szCs w:val="24"/>
                      <w:lang w:eastAsia="ru-RU"/>
                    </w:rPr>
                  </w:pPr>
                  <w:r w:rsidRPr="00E053AD">
                    <w:rPr>
                      <w:rFonts w:ascii="Times New Roman" w:eastAsia="Times New Roman" w:hAnsi="Times New Roman" w:cs="Times New Roman"/>
                      <w:color w:val="000000" w:themeColor="text1"/>
                      <w:sz w:val="24"/>
                      <w:szCs w:val="24"/>
                      <w:lang w:eastAsia="ru-RU"/>
                    </w:rPr>
                    <w:t>Опыт 5:</w:t>
                  </w:r>
                </w:p>
                <w:p w:rsidR="00772094" w:rsidRDefault="00772094">
                  <w:r w:rsidRPr="00E053AD">
                    <w:rPr>
                      <w:rFonts w:ascii="Times New Roman" w:eastAsia="Times New Roman" w:hAnsi="Times New Roman" w:cs="Times New Roman"/>
                      <w:color w:val="000000" w:themeColor="text1"/>
                      <w:sz w:val="24"/>
                      <w:szCs w:val="24"/>
                      <w:lang w:eastAsia="ru-RU"/>
                    </w:rPr>
                    <w:t xml:space="preserve"> пройти по линии после кружения</w:t>
                  </w:r>
                </w:p>
              </w:txbxContent>
            </v:textbox>
          </v:rect>
        </w:pict>
      </w: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772094" w:rsidRDefault="00772094" w:rsidP="00937AD2">
      <w:pPr>
        <w:shd w:val="clear" w:color="auto" w:fill="FFFFFF"/>
        <w:spacing w:after="150" w:line="240" w:lineRule="auto"/>
        <w:jc w:val="right"/>
        <w:rPr>
          <w:rFonts w:ascii="Times New Roman" w:eastAsia="Times New Roman" w:hAnsi="Times New Roman" w:cs="Times New Roman"/>
          <w:b/>
          <w:bCs/>
          <w:color w:val="000000" w:themeColor="text1"/>
          <w:sz w:val="24"/>
          <w:szCs w:val="24"/>
          <w:lang w:eastAsia="ru-RU"/>
        </w:rPr>
      </w:pPr>
    </w:p>
    <w:p w:rsidR="00937AD2" w:rsidRPr="00BE27CD" w:rsidRDefault="00937AD2" w:rsidP="00937AD2">
      <w:pPr>
        <w:shd w:val="clear" w:color="auto" w:fill="FFFFFF"/>
        <w:spacing w:after="150" w:line="240" w:lineRule="auto"/>
        <w:jc w:val="right"/>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b/>
          <w:bCs/>
          <w:color w:val="000000" w:themeColor="text1"/>
          <w:sz w:val="24"/>
          <w:szCs w:val="24"/>
          <w:lang w:eastAsia="ru-RU"/>
        </w:rPr>
        <w:lastRenderedPageBreak/>
        <w:t>Приложение 2</w:t>
      </w:r>
    </w:p>
    <w:p w:rsidR="00937AD2" w:rsidRPr="00BE27CD" w:rsidRDefault="00937AD2" w:rsidP="00937AD2">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b/>
          <w:bCs/>
          <w:color w:val="000000" w:themeColor="text1"/>
          <w:sz w:val="24"/>
          <w:szCs w:val="24"/>
          <w:lang w:eastAsia="ru-RU"/>
        </w:rPr>
        <w:t xml:space="preserve">Анкетирование учащихся </w:t>
      </w:r>
      <w:r w:rsidR="005C5C91" w:rsidRPr="00BE27CD">
        <w:rPr>
          <w:rFonts w:ascii="Times New Roman" w:eastAsia="Times New Roman" w:hAnsi="Times New Roman" w:cs="Times New Roman"/>
          <w:b/>
          <w:bCs/>
          <w:color w:val="000000" w:themeColor="text1"/>
          <w:sz w:val="24"/>
          <w:szCs w:val="24"/>
          <w:lang w:eastAsia="ru-RU"/>
        </w:rPr>
        <w:t>5- классов</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b/>
          <w:bCs/>
          <w:color w:val="000000" w:themeColor="text1"/>
          <w:sz w:val="24"/>
          <w:szCs w:val="24"/>
          <w:lang w:eastAsia="ru-RU"/>
        </w:rPr>
        <w:t>Вопросы:</w:t>
      </w:r>
    </w:p>
    <w:p w:rsidR="00937AD2" w:rsidRPr="00BE27CD" w:rsidRDefault="00937AD2" w:rsidP="00937AD2">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color w:val="000000" w:themeColor="text1"/>
          <w:sz w:val="24"/>
          <w:szCs w:val="24"/>
          <w:lang w:eastAsia="ru-RU"/>
        </w:rPr>
        <w:t>Укачивает ли вас? (Бывало ли это в детстве?)</w:t>
      </w:r>
    </w:p>
    <w:p w:rsidR="00937AD2" w:rsidRPr="00BE27CD" w:rsidRDefault="00937AD2" w:rsidP="00937AD2">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color w:val="000000" w:themeColor="text1"/>
          <w:sz w:val="24"/>
          <w:szCs w:val="24"/>
          <w:lang w:eastAsia="ru-RU"/>
        </w:rPr>
        <w:t>Занимаетесь ли вы спортом, танцами?</w:t>
      </w:r>
    </w:p>
    <w:p w:rsidR="00937AD2" w:rsidRPr="00BE27CD" w:rsidRDefault="00937AD2" w:rsidP="00937AD2">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color w:val="000000" w:themeColor="text1"/>
          <w:sz w:val="24"/>
          <w:szCs w:val="24"/>
          <w:lang w:eastAsia="ru-RU"/>
        </w:rPr>
        <w:t>Укачивает ли ваших родителей? (Бывало ли у них укачивание в детстве?)</w:t>
      </w:r>
    </w:p>
    <w:p w:rsidR="00937AD2" w:rsidRPr="00BE27CD" w:rsidRDefault="00937AD2" w:rsidP="00937AD2">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BE27CD">
        <w:rPr>
          <w:rFonts w:ascii="Times New Roman" w:eastAsia="Times New Roman" w:hAnsi="Times New Roman" w:cs="Times New Roman"/>
          <w:color w:val="000000" w:themeColor="text1"/>
          <w:sz w:val="24"/>
          <w:szCs w:val="24"/>
          <w:lang w:eastAsia="ru-RU"/>
        </w:rPr>
        <w:t>Какие советы по предупреждению укачивания в дороге дают ваши родители?</w:t>
      </w:r>
    </w:p>
    <w:tbl>
      <w:tblPr>
        <w:tblW w:w="9870" w:type="dxa"/>
        <w:shd w:val="clear" w:color="auto" w:fill="FFFFFF"/>
        <w:tblCellMar>
          <w:top w:w="105" w:type="dxa"/>
          <w:left w:w="105" w:type="dxa"/>
          <w:bottom w:w="105" w:type="dxa"/>
          <w:right w:w="105" w:type="dxa"/>
        </w:tblCellMar>
        <w:tblLook w:val="04A0"/>
      </w:tblPr>
      <w:tblGrid>
        <w:gridCol w:w="478"/>
        <w:gridCol w:w="2011"/>
        <w:gridCol w:w="1447"/>
        <w:gridCol w:w="1707"/>
        <w:gridCol w:w="1499"/>
        <w:gridCol w:w="2728"/>
      </w:tblGrid>
      <w:tr w:rsidR="00937AD2"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F506CB" w:rsidRDefault="00937AD2"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 п/п</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F506CB" w:rsidRDefault="00937AD2"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Фамилия,</w:t>
            </w:r>
          </w:p>
          <w:p w:rsidR="00937AD2" w:rsidRPr="00F506CB" w:rsidRDefault="00937AD2"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имя уч-ся</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F506CB" w:rsidRDefault="00937AD2"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Укачивает ли учащегося</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F506CB" w:rsidRDefault="00937AD2"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Занимается ли учащийся спортом и танцами</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37AD2" w:rsidRPr="00F506CB" w:rsidRDefault="00937AD2"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Укачивает ли родителей</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37AD2" w:rsidRPr="00F506CB" w:rsidRDefault="00937AD2"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Советы от родителей против укачивания</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АбдулаеваМадина</w:t>
            </w:r>
            <w:proofErr w:type="spellEnd"/>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Смотреть на дорогу вперёд</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2</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 xml:space="preserve">Баринов Роман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Папу укачивало в детстве</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3</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Бацанелов</w:t>
            </w:r>
            <w:proofErr w:type="spellEnd"/>
            <w:r w:rsidRPr="00F506CB">
              <w:rPr>
                <w:rFonts w:ascii="Times New Roman" w:hAnsi="Times New Roman" w:cs="Times New Roman"/>
                <w:sz w:val="24"/>
                <w:szCs w:val="24"/>
              </w:rPr>
              <w:t xml:space="preserve"> Иван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лёгкая атлетика (второй год), танцевальный кружок (второй год)</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Папу не укачивает, маму укачивает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rPr>
          <w:trHeight w:val="585"/>
        </w:trPr>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4</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 xml:space="preserve">Богданова Мария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лёгкая атлетика (второй год)</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Маму укачивало до 11 лет, папу не укачивает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В дороге не есть, не читать, сосать леденцы</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5</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 xml:space="preserve">Бочкарева Кристина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Иногда (появилось недавно)</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Родителей в детстве укачивало, сейчас – нет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Садиться на передние места в автобусе и смотреть вдаль</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6</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Васянкин</w:t>
            </w:r>
            <w:proofErr w:type="spellEnd"/>
            <w:r w:rsidRPr="00F506CB">
              <w:rPr>
                <w:rFonts w:ascii="Times New Roman" w:hAnsi="Times New Roman" w:cs="Times New Roman"/>
                <w:sz w:val="24"/>
                <w:szCs w:val="24"/>
              </w:rPr>
              <w:t xml:space="preserve"> Степан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лыжные гонки (первый год)</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Спать в дороге</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7</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 xml:space="preserve">Жаворонков Арсений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Очень редко, до 7 лет укачивало, а сейчас – только немного кружится голова</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Пить негазированную воду, в транспорте не должно быть жарко, перед поездкой нельзя много есть</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8</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Золина</w:t>
            </w:r>
            <w:proofErr w:type="spellEnd"/>
            <w:r w:rsidRPr="00F506CB">
              <w:rPr>
                <w:rFonts w:ascii="Times New Roman" w:hAnsi="Times New Roman" w:cs="Times New Roman"/>
                <w:sz w:val="24"/>
                <w:szCs w:val="24"/>
              </w:rPr>
              <w:t xml:space="preserve"> Ольга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Иногда (появилось в 8 лет)</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Смотреть вперёд на дорогу, пить воду без газа</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9</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Корнишина</w:t>
            </w:r>
            <w:proofErr w:type="spellEnd"/>
            <w:r w:rsidRPr="00F506CB">
              <w:rPr>
                <w:rFonts w:ascii="Times New Roman" w:hAnsi="Times New Roman" w:cs="Times New Roman"/>
                <w:sz w:val="24"/>
                <w:szCs w:val="24"/>
              </w:rPr>
              <w:t xml:space="preserve"> </w:t>
            </w:r>
            <w:proofErr w:type="spellStart"/>
            <w:r w:rsidRPr="00F506CB">
              <w:rPr>
                <w:rFonts w:ascii="Times New Roman" w:hAnsi="Times New Roman" w:cs="Times New Roman"/>
                <w:sz w:val="24"/>
                <w:szCs w:val="24"/>
              </w:rPr>
              <w:t>Анжелика</w:t>
            </w:r>
            <w:proofErr w:type="spellEnd"/>
            <w:r w:rsidRPr="00F506CB">
              <w:rPr>
                <w:rFonts w:ascii="Times New Roman" w:hAnsi="Times New Roman" w:cs="Times New Roman"/>
                <w:sz w:val="24"/>
                <w:szCs w:val="24"/>
              </w:rPr>
              <w:t xml:space="preserve">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да</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танцевальный кружок (первый год)</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 xml:space="preserve">Сидеть ближе к выходу. Если станет плохо, сказать взрослому. </w:t>
            </w:r>
            <w:r w:rsidRPr="00F506CB">
              <w:rPr>
                <w:rFonts w:ascii="Times New Roman" w:eastAsia="Times New Roman" w:hAnsi="Times New Roman" w:cs="Times New Roman"/>
                <w:color w:val="000000" w:themeColor="text1"/>
                <w:sz w:val="24"/>
                <w:szCs w:val="24"/>
                <w:lang w:eastAsia="ru-RU"/>
              </w:rPr>
              <w:lastRenderedPageBreak/>
              <w:t>Попросить остановить автобус и выйти на свежий воздух. Чаще пить воду без газа.</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lastRenderedPageBreak/>
              <w:t>10</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 xml:space="preserve">Лебедев Александр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 xml:space="preserve">Иногда </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плавание (первый год)</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Маму в детстве укачивало при длительных поездках, а сейчас не укачивает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Садиться на передние места в автобусе</w:t>
            </w: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11</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Лезин</w:t>
            </w:r>
            <w:proofErr w:type="spellEnd"/>
            <w:r w:rsidRPr="00F506CB">
              <w:rPr>
                <w:rFonts w:ascii="Times New Roman" w:hAnsi="Times New Roman" w:cs="Times New Roman"/>
                <w:sz w:val="24"/>
                <w:szCs w:val="24"/>
              </w:rPr>
              <w:t xml:space="preserve"> Ярослав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 xml:space="preserve">Бывает </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иногда</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12</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Лепилова</w:t>
            </w:r>
            <w:proofErr w:type="spellEnd"/>
            <w:r w:rsidRPr="00F506CB">
              <w:rPr>
                <w:rFonts w:ascii="Times New Roman" w:hAnsi="Times New Roman" w:cs="Times New Roman"/>
                <w:sz w:val="24"/>
                <w:szCs w:val="24"/>
              </w:rPr>
              <w:t xml:space="preserve"> Дарья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Иногда укачивает. В детстве сильно укачивало, а сейчас кружится голова.</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танцевальный кружок (первый год)</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c>
          <w:tcPr>
            <w:tcW w:w="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13</w:t>
            </w:r>
          </w:p>
        </w:tc>
        <w:tc>
          <w:tcPr>
            <w:tcW w:w="17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Мазепова</w:t>
            </w:r>
            <w:proofErr w:type="spellEnd"/>
            <w:r w:rsidRPr="00F506CB">
              <w:rPr>
                <w:rFonts w:ascii="Times New Roman" w:hAnsi="Times New Roman" w:cs="Times New Roman"/>
                <w:sz w:val="24"/>
                <w:szCs w:val="24"/>
              </w:rPr>
              <w:t xml:space="preserve"> Кира </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Укачивает (раньше почти всегда укачивало, а сейчас редко)</w:t>
            </w:r>
          </w:p>
        </w:tc>
        <w:tc>
          <w:tcPr>
            <w:tcW w:w="1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rPr>
          <w:trHeight w:val="1095"/>
        </w:trPr>
        <w:tc>
          <w:tcPr>
            <w:tcW w:w="487"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14</w:t>
            </w:r>
          </w:p>
        </w:tc>
        <w:tc>
          <w:tcPr>
            <w:tcW w:w="173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Маскина</w:t>
            </w:r>
            <w:proofErr w:type="spellEnd"/>
            <w:r w:rsidRPr="00F506CB">
              <w:rPr>
                <w:rFonts w:ascii="Times New Roman" w:hAnsi="Times New Roman" w:cs="Times New Roman"/>
                <w:sz w:val="24"/>
                <w:szCs w:val="24"/>
              </w:rPr>
              <w:t xml:space="preserve"> Анастасия </w:t>
            </w:r>
          </w:p>
        </w:tc>
        <w:tc>
          <w:tcPr>
            <w:tcW w:w="148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Маму до сих пор иногда укачивает</w:t>
            </w:r>
          </w:p>
        </w:tc>
        <w:tc>
          <w:tcPr>
            <w:tcW w:w="2900"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Пить негазированную воду, сосать ломтик лимона или мятные леденцы</w:t>
            </w:r>
          </w:p>
        </w:tc>
      </w:tr>
      <w:tr w:rsidR="00955589" w:rsidRPr="00F506CB" w:rsidTr="00955589">
        <w:trPr>
          <w:trHeight w:val="201"/>
        </w:trPr>
        <w:tc>
          <w:tcPr>
            <w:tcW w:w="487"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15</w:t>
            </w:r>
          </w:p>
        </w:tc>
        <w:tc>
          <w:tcPr>
            <w:tcW w:w="1732"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Обыденнова</w:t>
            </w:r>
            <w:proofErr w:type="spellEnd"/>
            <w:r w:rsidRPr="00F506CB">
              <w:rPr>
                <w:rFonts w:ascii="Times New Roman" w:hAnsi="Times New Roman" w:cs="Times New Roman"/>
                <w:sz w:val="24"/>
                <w:szCs w:val="24"/>
              </w:rPr>
              <w:t xml:space="preserve"> Полина </w:t>
            </w:r>
          </w:p>
        </w:tc>
        <w:tc>
          <w:tcPr>
            <w:tcW w:w="1488"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бывает</w:t>
            </w:r>
          </w:p>
        </w:tc>
        <w:tc>
          <w:tcPr>
            <w:tcW w:w="173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rPr>
          <w:trHeight w:val="210"/>
        </w:trPr>
        <w:tc>
          <w:tcPr>
            <w:tcW w:w="487"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16</w:t>
            </w:r>
          </w:p>
        </w:tc>
        <w:tc>
          <w:tcPr>
            <w:tcW w:w="1732"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 xml:space="preserve">Осипова Анастасия </w:t>
            </w:r>
          </w:p>
        </w:tc>
        <w:tc>
          <w:tcPr>
            <w:tcW w:w="1488"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 xml:space="preserve">Танцевальный кружок </w:t>
            </w:r>
          </w:p>
        </w:tc>
        <w:tc>
          <w:tcPr>
            <w:tcW w:w="1533"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rPr>
          <w:trHeight w:val="210"/>
        </w:trPr>
        <w:tc>
          <w:tcPr>
            <w:tcW w:w="487"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17</w:t>
            </w:r>
          </w:p>
        </w:tc>
        <w:tc>
          <w:tcPr>
            <w:tcW w:w="1732"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Пайщикова</w:t>
            </w:r>
            <w:proofErr w:type="spellEnd"/>
            <w:r w:rsidRPr="00F506CB">
              <w:rPr>
                <w:rFonts w:ascii="Times New Roman" w:hAnsi="Times New Roman" w:cs="Times New Roman"/>
                <w:sz w:val="24"/>
                <w:szCs w:val="24"/>
              </w:rPr>
              <w:t xml:space="preserve"> Мария </w:t>
            </w:r>
          </w:p>
        </w:tc>
        <w:tc>
          <w:tcPr>
            <w:tcW w:w="1488"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Танцевальный кружок</w:t>
            </w:r>
          </w:p>
        </w:tc>
        <w:tc>
          <w:tcPr>
            <w:tcW w:w="1533"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rPr>
          <w:trHeight w:val="201"/>
        </w:trPr>
        <w:tc>
          <w:tcPr>
            <w:tcW w:w="487"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18</w:t>
            </w:r>
          </w:p>
        </w:tc>
        <w:tc>
          <w:tcPr>
            <w:tcW w:w="1732"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 xml:space="preserve">Паршина Вероника </w:t>
            </w:r>
          </w:p>
        </w:tc>
        <w:tc>
          <w:tcPr>
            <w:tcW w:w="1488"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 xml:space="preserve">Гимнастика </w:t>
            </w:r>
          </w:p>
        </w:tc>
        <w:tc>
          <w:tcPr>
            <w:tcW w:w="1533"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955589">
        <w:trPr>
          <w:trHeight w:val="255"/>
        </w:trPr>
        <w:tc>
          <w:tcPr>
            <w:tcW w:w="487"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19</w:t>
            </w:r>
          </w:p>
        </w:tc>
        <w:tc>
          <w:tcPr>
            <w:tcW w:w="1732"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rPr>
                <w:rFonts w:ascii="Times New Roman" w:hAnsi="Times New Roman" w:cs="Times New Roman"/>
                <w:sz w:val="24"/>
                <w:szCs w:val="24"/>
              </w:rPr>
            </w:pPr>
            <w:proofErr w:type="spellStart"/>
            <w:r w:rsidRPr="00F506CB">
              <w:rPr>
                <w:rFonts w:ascii="Times New Roman" w:hAnsi="Times New Roman" w:cs="Times New Roman"/>
                <w:sz w:val="24"/>
                <w:szCs w:val="24"/>
              </w:rPr>
              <w:t>Рыдаева</w:t>
            </w:r>
            <w:proofErr w:type="spellEnd"/>
            <w:r w:rsidRPr="00F506CB">
              <w:rPr>
                <w:rFonts w:ascii="Times New Roman" w:hAnsi="Times New Roman" w:cs="Times New Roman"/>
                <w:sz w:val="24"/>
                <w:szCs w:val="24"/>
              </w:rPr>
              <w:t xml:space="preserve"> Валерия </w:t>
            </w:r>
          </w:p>
        </w:tc>
        <w:tc>
          <w:tcPr>
            <w:tcW w:w="1488"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533"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p>
        </w:tc>
      </w:tr>
      <w:tr w:rsidR="00955589" w:rsidRPr="00F506CB" w:rsidTr="00E053AD">
        <w:trPr>
          <w:trHeight w:val="1020"/>
        </w:trPr>
        <w:tc>
          <w:tcPr>
            <w:tcW w:w="487"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20</w:t>
            </w:r>
          </w:p>
        </w:tc>
        <w:tc>
          <w:tcPr>
            <w:tcW w:w="1732"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 xml:space="preserve">Скалкина Ольга </w:t>
            </w:r>
          </w:p>
        </w:tc>
        <w:tc>
          <w:tcPr>
            <w:tcW w:w="1488"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танца</w:t>
            </w:r>
          </w:p>
        </w:tc>
        <w:tc>
          <w:tcPr>
            <w:tcW w:w="1533"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tcPr>
          <w:p w:rsidR="00955589"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бывает</w:t>
            </w:r>
          </w:p>
        </w:tc>
        <w:tc>
          <w:tcPr>
            <w:tcW w:w="290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E053AD" w:rsidRPr="00F506CB" w:rsidRDefault="00955589"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 xml:space="preserve">Остановиться подышать свежим воздухом </w:t>
            </w:r>
          </w:p>
        </w:tc>
      </w:tr>
      <w:tr w:rsidR="00E053AD" w:rsidRPr="00F506CB" w:rsidTr="00955589">
        <w:trPr>
          <w:trHeight w:val="369"/>
        </w:trPr>
        <w:tc>
          <w:tcPr>
            <w:tcW w:w="487"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E053AD" w:rsidRPr="00F506CB" w:rsidRDefault="00E053AD"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21</w:t>
            </w:r>
          </w:p>
        </w:tc>
        <w:tc>
          <w:tcPr>
            <w:tcW w:w="1732"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E053AD" w:rsidRPr="00F506CB" w:rsidRDefault="00E053AD" w:rsidP="00F506CB">
            <w:pPr>
              <w:spacing w:after="0" w:line="240" w:lineRule="auto"/>
              <w:rPr>
                <w:rFonts w:ascii="Times New Roman" w:hAnsi="Times New Roman" w:cs="Times New Roman"/>
                <w:sz w:val="24"/>
                <w:szCs w:val="24"/>
              </w:rPr>
            </w:pPr>
            <w:r w:rsidRPr="00F506CB">
              <w:rPr>
                <w:rFonts w:ascii="Times New Roman" w:hAnsi="Times New Roman" w:cs="Times New Roman"/>
                <w:sz w:val="24"/>
                <w:szCs w:val="24"/>
              </w:rPr>
              <w:t>Фролов Роман</w:t>
            </w:r>
          </w:p>
        </w:tc>
        <w:tc>
          <w:tcPr>
            <w:tcW w:w="1488"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E053AD" w:rsidRPr="00F506CB" w:rsidRDefault="00E053AD"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1730"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E053AD" w:rsidRPr="00F506CB" w:rsidRDefault="00E053AD"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да</w:t>
            </w:r>
          </w:p>
        </w:tc>
        <w:tc>
          <w:tcPr>
            <w:tcW w:w="1533"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E053AD" w:rsidRPr="00F506CB" w:rsidRDefault="00E053AD"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нет</w:t>
            </w:r>
          </w:p>
        </w:tc>
        <w:tc>
          <w:tcPr>
            <w:tcW w:w="2900"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053AD" w:rsidRPr="00F506CB" w:rsidRDefault="00E053AD" w:rsidP="00F506CB">
            <w:pPr>
              <w:spacing w:after="0" w:line="240" w:lineRule="auto"/>
              <w:jc w:val="center"/>
              <w:rPr>
                <w:rFonts w:ascii="Times New Roman" w:eastAsia="Times New Roman" w:hAnsi="Times New Roman" w:cs="Times New Roman"/>
                <w:color w:val="000000" w:themeColor="text1"/>
                <w:sz w:val="24"/>
                <w:szCs w:val="24"/>
                <w:lang w:eastAsia="ru-RU"/>
              </w:rPr>
            </w:pPr>
            <w:r w:rsidRPr="00F506CB">
              <w:rPr>
                <w:rFonts w:ascii="Times New Roman" w:eastAsia="Times New Roman" w:hAnsi="Times New Roman" w:cs="Times New Roman"/>
                <w:color w:val="000000" w:themeColor="text1"/>
                <w:sz w:val="24"/>
                <w:szCs w:val="24"/>
                <w:lang w:eastAsia="ru-RU"/>
              </w:rPr>
              <w:t>Сделать гимнастику</w:t>
            </w:r>
          </w:p>
        </w:tc>
      </w:tr>
    </w:tbl>
    <w:p w:rsidR="00937AD2" w:rsidRPr="00BE27CD" w:rsidRDefault="00937AD2" w:rsidP="00F506CB">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p>
    <w:p w:rsidR="00937AD2" w:rsidRPr="00BE27CD" w:rsidRDefault="00937AD2" w:rsidP="00937AD2">
      <w:pPr>
        <w:shd w:val="clear" w:color="auto" w:fill="FFFFFF"/>
        <w:spacing w:after="150" w:line="240" w:lineRule="auto"/>
        <w:jc w:val="right"/>
        <w:rPr>
          <w:rFonts w:ascii="Times New Roman" w:eastAsia="Times New Roman" w:hAnsi="Times New Roman" w:cs="Times New Roman"/>
          <w:color w:val="000000" w:themeColor="text1"/>
          <w:sz w:val="24"/>
          <w:szCs w:val="24"/>
          <w:lang w:eastAsia="ru-RU"/>
        </w:rPr>
      </w:pPr>
    </w:p>
    <w:p w:rsidR="002720C8" w:rsidRDefault="002720C8" w:rsidP="00937AD2">
      <w:pPr>
        <w:shd w:val="clear" w:color="auto" w:fill="FFFFFF"/>
        <w:spacing w:after="150" w:line="240" w:lineRule="auto"/>
        <w:jc w:val="right"/>
        <w:rPr>
          <w:rFonts w:ascii="Times New Roman" w:eastAsia="Times New Roman" w:hAnsi="Times New Roman" w:cs="Times New Roman"/>
          <w:b/>
          <w:bCs/>
          <w:color w:val="000000" w:themeColor="text1"/>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lang w:eastAsia="ru-RU"/>
        </w:rPr>
      </w:pPr>
    </w:p>
    <w:p w:rsidR="00F506CB" w:rsidRDefault="00F506CB" w:rsidP="00937AD2">
      <w:pPr>
        <w:shd w:val="clear" w:color="auto" w:fill="FFFFFF"/>
        <w:spacing w:after="150" w:line="240" w:lineRule="auto"/>
        <w:jc w:val="right"/>
        <w:rPr>
          <w:rFonts w:ascii="Times New Roman" w:eastAsia="Times New Roman" w:hAnsi="Times New Roman" w:cs="Times New Roman"/>
          <w:b/>
          <w:bCs/>
          <w:color w:val="000000" w:themeColor="text1"/>
          <w:lang w:eastAsia="ru-RU"/>
        </w:rPr>
      </w:pPr>
    </w:p>
    <w:p w:rsidR="00937AD2" w:rsidRPr="00BE27CD" w:rsidRDefault="00937AD2" w:rsidP="00937AD2">
      <w:pPr>
        <w:shd w:val="clear" w:color="auto" w:fill="FFFFFF"/>
        <w:spacing w:after="150" w:line="240" w:lineRule="auto"/>
        <w:jc w:val="right"/>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lastRenderedPageBreak/>
        <w:t>Приложение 3</w:t>
      </w:r>
    </w:p>
    <w:p w:rsidR="00937AD2" w:rsidRPr="00BE27CD" w:rsidRDefault="00937AD2" w:rsidP="00937AD2">
      <w:pPr>
        <w:shd w:val="clear" w:color="auto" w:fill="FFFFFF"/>
        <w:spacing w:after="150" w:line="240" w:lineRule="auto"/>
        <w:jc w:val="center"/>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Копилка советов «Не страшны укачивания нам»</w:t>
      </w:r>
    </w:p>
    <w:p w:rsidR="00937AD2" w:rsidRPr="00BE27CD" w:rsidRDefault="00937AD2" w:rsidP="00937AD2">
      <w:pPr>
        <w:numPr>
          <w:ilvl w:val="0"/>
          <w:numId w:val="10"/>
        </w:numPr>
        <w:shd w:val="clear" w:color="auto" w:fill="FFFFFF"/>
        <w:spacing w:after="150" w:line="240" w:lineRule="auto"/>
        <w:jc w:val="center"/>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Во время поездки</w:t>
      </w:r>
    </w:p>
    <w:p w:rsidR="00937AD2" w:rsidRPr="00BE27CD" w:rsidRDefault="00937AD2" w:rsidP="00937AD2">
      <w:pPr>
        <w:numPr>
          <w:ilvl w:val="0"/>
          <w:numId w:val="11"/>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В пути расслабьтесь – наслаждайтесь.</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Займите удобное положение, максимально откиньте спинку сиденья, включите приятную музыку.</w:t>
      </w:r>
    </w:p>
    <w:p w:rsidR="00937AD2" w:rsidRPr="00BE27CD" w:rsidRDefault="00937AD2" w:rsidP="00937AD2">
      <w:pPr>
        <w:numPr>
          <w:ilvl w:val="0"/>
          <w:numId w:val="12"/>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Позитивное настроение.</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Самовнушение и аутотренинг смогут отогнать неприятные ощущения укачивания.</w:t>
      </w:r>
    </w:p>
    <w:p w:rsidR="00937AD2" w:rsidRPr="00BE27CD" w:rsidRDefault="00937AD2" w:rsidP="00937AD2">
      <w:pPr>
        <w:numPr>
          <w:ilvl w:val="0"/>
          <w:numId w:val="13"/>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Комфорт и уют в одежде.</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Расстегните ворот одежды, она должна быть свободной, не стеснять ваше тело и движения.</w:t>
      </w:r>
    </w:p>
    <w:p w:rsidR="00937AD2" w:rsidRPr="00BE27CD" w:rsidRDefault="00937AD2" w:rsidP="00937AD2">
      <w:pPr>
        <w:numPr>
          <w:ilvl w:val="0"/>
          <w:numId w:val="14"/>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Обеспечьте приток свежего воздуха.</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Откройте окно в автотранспорте и поезде. Проветривайте салон.</w:t>
      </w:r>
    </w:p>
    <w:p w:rsidR="00937AD2" w:rsidRPr="00BE27CD" w:rsidRDefault="00937AD2" w:rsidP="00937AD2">
      <w:pPr>
        <w:numPr>
          <w:ilvl w:val="0"/>
          <w:numId w:val="15"/>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Ароматерапия.</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Имейте при себе кулон, носовой платок с запахами мяты, лимона, имбиря, розмарина.</w:t>
      </w:r>
    </w:p>
    <w:p w:rsidR="00937AD2" w:rsidRPr="00BE27CD" w:rsidRDefault="00937AD2" w:rsidP="00937AD2">
      <w:pPr>
        <w:numPr>
          <w:ilvl w:val="0"/>
          <w:numId w:val="16"/>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Пейте правильно.</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Рекомендуется каждые 5-7 минут выпивать несколько глотков тёплой жидкости. Травяной чай с мятой и лимоном, соки и морсы, минеральная вода без газа.</w:t>
      </w:r>
    </w:p>
    <w:p w:rsidR="00937AD2" w:rsidRPr="00BE27CD" w:rsidRDefault="00937AD2" w:rsidP="00937AD2">
      <w:pPr>
        <w:numPr>
          <w:ilvl w:val="0"/>
          <w:numId w:val="17"/>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Ешьте качественно и полезно, соблюдайте умеренность и разнообразие.</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Не переедайте! Перед дорогой полезно нежирное горячее блюдо, фрукты, овощные салаты.</w:t>
      </w:r>
    </w:p>
    <w:p w:rsidR="00937AD2" w:rsidRPr="00BE27CD" w:rsidRDefault="00937AD2" w:rsidP="00937AD2">
      <w:pPr>
        <w:numPr>
          <w:ilvl w:val="0"/>
          <w:numId w:val="18"/>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Точечный массаж.</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Растирания и надавливания в области ушных раковин, головы, центра ладоней.</w:t>
      </w:r>
    </w:p>
    <w:p w:rsidR="00937AD2" w:rsidRPr="00BE27CD" w:rsidRDefault="00937AD2" w:rsidP="00937AD2">
      <w:pPr>
        <w:numPr>
          <w:ilvl w:val="0"/>
          <w:numId w:val="19"/>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Не добавляйте раздражителей вестибулярному аппарату.</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Во время движения не читайте литературу, не играйте в игры на мобильном телефоне.</w:t>
      </w:r>
    </w:p>
    <w:p w:rsidR="00937AD2" w:rsidRPr="00BE27CD" w:rsidRDefault="00937AD2" w:rsidP="00937AD2">
      <w:pPr>
        <w:numPr>
          <w:ilvl w:val="0"/>
          <w:numId w:val="20"/>
        </w:numPr>
        <w:shd w:val="clear" w:color="auto" w:fill="FFFFFF"/>
        <w:spacing w:after="150" w:line="240" w:lineRule="auto"/>
        <w:jc w:val="center"/>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Регулярные тренировки между поездками</w:t>
      </w:r>
    </w:p>
    <w:p w:rsidR="00937AD2" w:rsidRPr="00BE27CD" w:rsidRDefault="00937AD2" w:rsidP="00937AD2">
      <w:pPr>
        <w:numPr>
          <w:ilvl w:val="0"/>
          <w:numId w:val="21"/>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Танцуйте.</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Кружение в вальсе прекрасно. Оно поднимает настроение, тренирует различные группы мышц и ваш вестибулярный аппарат.</w:t>
      </w:r>
    </w:p>
    <w:p w:rsidR="00937AD2" w:rsidRPr="00BE27CD" w:rsidRDefault="00937AD2" w:rsidP="00937AD2">
      <w:pPr>
        <w:numPr>
          <w:ilvl w:val="0"/>
          <w:numId w:val="22"/>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Занимайтесь спортом.</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Занятия волейболом, плаванием, акробатикой благотворно влияют на весь организм.</w:t>
      </w:r>
    </w:p>
    <w:p w:rsidR="00937AD2" w:rsidRPr="00BE27CD" w:rsidRDefault="00937AD2" w:rsidP="00937AD2">
      <w:pPr>
        <w:numPr>
          <w:ilvl w:val="0"/>
          <w:numId w:val="23"/>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Выполняйте ежедневно комплексы зарядки, включающие специальные упражнения на развитие равновесия.</w:t>
      </w:r>
    </w:p>
    <w:p w:rsidR="00937AD2" w:rsidRPr="00BE27CD" w:rsidRDefault="00937AD2" w:rsidP="00937AD2">
      <w:pPr>
        <w:numPr>
          <w:ilvl w:val="0"/>
          <w:numId w:val="23"/>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Качайтесь на качелях.</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Различные карусели, аттракционы служат укреплению вестибулярного аппарата.</w:t>
      </w:r>
    </w:p>
    <w:p w:rsidR="00937AD2" w:rsidRPr="00BE27CD" w:rsidRDefault="00937AD2" w:rsidP="00937AD2">
      <w:pPr>
        <w:numPr>
          <w:ilvl w:val="0"/>
          <w:numId w:val="24"/>
        </w:num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b/>
          <w:bCs/>
          <w:color w:val="000000" w:themeColor="text1"/>
          <w:lang w:eastAsia="ru-RU"/>
        </w:rPr>
        <w:t>Соблюдайте режим дня.</w:t>
      </w:r>
    </w:p>
    <w:p w:rsidR="00937AD2" w:rsidRPr="00BE27CD" w:rsidRDefault="00937AD2" w:rsidP="00937AD2">
      <w:pPr>
        <w:shd w:val="clear" w:color="auto" w:fill="FFFFFF"/>
        <w:spacing w:after="150" w:line="240" w:lineRule="auto"/>
        <w:rPr>
          <w:rFonts w:ascii="Times New Roman" w:eastAsia="Times New Roman" w:hAnsi="Times New Roman" w:cs="Times New Roman"/>
          <w:color w:val="000000" w:themeColor="text1"/>
          <w:lang w:eastAsia="ru-RU"/>
        </w:rPr>
      </w:pPr>
      <w:r w:rsidRPr="00BE27CD">
        <w:rPr>
          <w:rFonts w:ascii="Times New Roman" w:eastAsia="Times New Roman" w:hAnsi="Times New Roman" w:cs="Times New Roman"/>
          <w:color w:val="000000" w:themeColor="text1"/>
          <w:lang w:eastAsia="ru-RU"/>
        </w:rPr>
        <w:t xml:space="preserve">Вовремя ложитесь спать. </w:t>
      </w:r>
      <w:proofErr w:type="spellStart"/>
      <w:r w:rsidRPr="00BE27CD">
        <w:rPr>
          <w:rFonts w:ascii="Times New Roman" w:eastAsia="Times New Roman" w:hAnsi="Times New Roman" w:cs="Times New Roman"/>
          <w:color w:val="000000" w:themeColor="text1"/>
          <w:lang w:eastAsia="ru-RU"/>
        </w:rPr>
        <w:t>Неотдохнувшая</w:t>
      </w:r>
      <w:proofErr w:type="spellEnd"/>
      <w:r w:rsidRPr="00BE27CD">
        <w:rPr>
          <w:rFonts w:ascii="Times New Roman" w:eastAsia="Times New Roman" w:hAnsi="Times New Roman" w:cs="Times New Roman"/>
          <w:color w:val="000000" w:themeColor="text1"/>
          <w:lang w:eastAsia="ru-RU"/>
        </w:rPr>
        <w:t xml:space="preserve"> нервная система и головной мозг особенно уязвимы и беззащитны перед укачиванием.</w:t>
      </w:r>
    </w:p>
    <w:p w:rsidR="0051031E" w:rsidRPr="00BE27CD" w:rsidRDefault="0051031E">
      <w:pPr>
        <w:rPr>
          <w:rFonts w:ascii="Times New Roman" w:hAnsi="Times New Roman" w:cs="Times New Roman"/>
          <w:color w:val="000000" w:themeColor="text1"/>
        </w:rPr>
      </w:pPr>
    </w:p>
    <w:sectPr w:rsidR="0051031E" w:rsidRPr="00BE27CD" w:rsidSect="00FB5827">
      <w:footerReference w:type="default" r:id="rId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094" w:rsidRDefault="00772094" w:rsidP="001355E4">
      <w:pPr>
        <w:spacing w:after="0" w:line="240" w:lineRule="auto"/>
      </w:pPr>
      <w:r>
        <w:separator/>
      </w:r>
    </w:p>
  </w:endnote>
  <w:endnote w:type="continuationSeparator" w:id="1">
    <w:p w:rsidR="00772094" w:rsidRDefault="00772094" w:rsidP="00135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3393"/>
      <w:docPartObj>
        <w:docPartGallery w:val="Page Numbers (Bottom of Page)"/>
        <w:docPartUnique/>
      </w:docPartObj>
    </w:sdtPr>
    <w:sdtContent>
      <w:p w:rsidR="00772094" w:rsidRDefault="00772094">
        <w:pPr>
          <w:pStyle w:val="a9"/>
          <w:jc w:val="center"/>
        </w:pPr>
        <w:fldSimple w:instr=" PAGE   \* MERGEFORMAT ">
          <w:r w:rsidR="00332432">
            <w:rPr>
              <w:noProof/>
            </w:rPr>
            <w:t>27</w:t>
          </w:r>
        </w:fldSimple>
      </w:p>
    </w:sdtContent>
  </w:sdt>
  <w:p w:rsidR="00772094" w:rsidRDefault="0077209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094" w:rsidRDefault="00772094" w:rsidP="001355E4">
      <w:pPr>
        <w:spacing w:after="0" w:line="240" w:lineRule="auto"/>
      </w:pPr>
      <w:r>
        <w:separator/>
      </w:r>
    </w:p>
  </w:footnote>
  <w:footnote w:type="continuationSeparator" w:id="1">
    <w:p w:rsidR="00772094" w:rsidRDefault="00772094" w:rsidP="001355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3E0"/>
    <w:multiLevelType w:val="multilevel"/>
    <w:tmpl w:val="5CFE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A5343"/>
    <w:multiLevelType w:val="multilevel"/>
    <w:tmpl w:val="E0DE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434"/>
    <w:multiLevelType w:val="multilevel"/>
    <w:tmpl w:val="D1B8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636AB"/>
    <w:multiLevelType w:val="multilevel"/>
    <w:tmpl w:val="FF9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8084A"/>
    <w:multiLevelType w:val="multilevel"/>
    <w:tmpl w:val="5E1E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81F79"/>
    <w:multiLevelType w:val="multilevel"/>
    <w:tmpl w:val="4E06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0479B"/>
    <w:multiLevelType w:val="multilevel"/>
    <w:tmpl w:val="A97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C1E37"/>
    <w:multiLevelType w:val="multilevel"/>
    <w:tmpl w:val="9366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A51EE"/>
    <w:multiLevelType w:val="multilevel"/>
    <w:tmpl w:val="D5F2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9026F"/>
    <w:multiLevelType w:val="multilevel"/>
    <w:tmpl w:val="11C4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84640"/>
    <w:multiLevelType w:val="multilevel"/>
    <w:tmpl w:val="E9A60F5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EF0647A"/>
    <w:multiLevelType w:val="multilevel"/>
    <w:tmpl w:val="E1D8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B145BF"/>
    <w:multiLevelType w:val="multilevel"/>
    <w:tmpl w:val="F1B0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CA74C0"/>
    <w:multiLevelType w:val="multilevel"/>
    <w:tmpl w:val="92D44A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B91E13"/>
    <w:multiLevelType w:val="multilevel"/>
    <w:tmpl w:val="CE92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5F16F8"/>
    <w:multiLevelType w:val="multilevel"/>
    <w:tmpl w:val="9A4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B05A5F"/>
    <w:multiLevelType w:val="multilevel"/>
    <w:tmpl w:val="853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447E9A"/>
    <w:multiLevelType w:val="multilevel"/>
    <w:tmpl w:val="446E9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B14BF4"/>
    <w:multiLevelType w:val="multilevel"/>
    <w:tmpl w:val="40F0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184417"/>
    <w:multiLevelType w:val="multilevel"/>
    <w:tmpl w:val="D17E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853E7"/>
    <w:multiLevelType w:val="multilevel"/>
    <w:tmpl w:val="0F9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D36B57"/>
    <w:multiLevelType w:val="multilevel"/>
    <w:tmpl w:val="6412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304698"/>
    <w:multiLevelType w:val="multilevel"/>
    <w:tmpl w:val="FB02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FD4D85"/>
    <w:multiLevelType w:val="multilevel"/>
    <w:tmpl w:val="7FD8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0372BB"/>
    <w:multiLevelType w:val="multilevel"/>
    <w:tmpl w:val="786E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8"/>
  </w:num>
  <w:num w:numId="3">
    <w:abstractNumId w:val="0"/>
  </w:num>
  <w:num w:numId="4">
    <w:abstractNumId w:val="21"/>
  </w:num>
  <w:num w:numId="5">
    <w:abstractNumId w:val="6"/>
  </w:num>
  <w:num w:numId="6">
    <w:abstractNumId w:val="13"/>
  </w:num>
  <w:num w:numId="7">
    <w:abstractNumId w:val="3"/>
  </w:num>
  <w:num w:numId="8">
    <w:abstractNumId w:val="17"/>
  </w:num>
  <w:num w:numId="9">
    <w:abstractNumId w:val="12"/>
  </w:num>
  <w:num w:numId="10">
    <w:abstractNumId w:val="14"/>
  </w:num>
  <w:num w:numId="11">
    <w:abstractNumId w:val="19"/>
  </w:num>
  <w:num w:numId="12">
    <w:abstractNumId w:val="9"/>
  </w:num>
  <w:num w:numId="13">
    <w:abstractNumId w:val="20"/>
  </w:num>
  <w:num w:numId="14">
    <w:abstractNumId w:val="23"/>
  </w:num>
  <w:num w:numId="15">
    <w:abstractNumId w:val="7"/>
  </w:num>
  <w:num w:numId="16">
    <w:abstractNumId w:val="1"/>
  </w:num>
  <w:num w:numId="17">
    <w:abstractNumId w:val="15"/>
  </w:num>
  <w:num w:numId="18">
    <w:abstractNumId w:val="16"/>
  </w:num>
  <w:num w:numId="19">
    <w:abstractNumId w:val="4"/>
  </w:num>
  <w:num w:numId="20">
    <w:abstractNumId w:val="11"/>
  </w:num>
  <w:num w:numId="21">
    <w:abstractNumId w:val="2"/>
  </w:num>
  <w:num w:numId="22">
    <w:abstractNumId w:val="22"/>
  </w:num>
  <w:num w:numId="23">
    <w:abstractNumId w:val="5"/>
  </w:num>
  <w:num w:numId="24">
    <w:abstractNumId w:val="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E1A19"/>
    <w:rsid w:val="000844F4"/>
    <w:rsid w:val="000C3981"/>
    <w:rsid w:val="000D0CED"/>
    <w:rsid w:val="000E7592"/>
    <w:rsid w:val="000F0339"/>
    <w:rsid w:val="001355E4"/>
    <w:rsid w:val="001720C3"/>
    <w:rsid w:val="001B4AFB"/>
    <w:rsid w:val="00266BD6"/>
    <w:rsid w:val="002720C8"/>
    <w:rsid w:val="00332432"/>
    <w:rsid w:val="003529BA"/>
    <w:rsid w:val="003F72C2"/>
    <w:rsid w:val="00401578"/>
    <w:rsid w:val="00486A91"/>
    <w:rsid w:val="004C6CEC"/>
    <w:rsid w:val="004E1A19"/>
    <w:rsid w:val="0051031E"/>
    <w:rsid w:val="00556BF5"/>
    <w:rsid w:val="005C5C62"/>
    <w:rsid w:val="005C5C91"/>
    <w:rsid w:val="005F3D59"/>
    <w:rsid w:val="00691629"/>
    <w:rsid w:val="006D0C87"/>
    <w:rsid w:val="00772094"/>
    <w:rsid w:val="00773DEC"/>
    <w:rsid w:val="008313C2"/>
    <w:rsid w:val="008318B4"/>
    <w:rsid w:val="008A426B"/>
    <w:rsid w:val="008B780F"/>
    <w:rsid w:val="00937AD2"/>
    <w:rsid w:val="00955589"/>
    <w:rsid w:val="00A46D19"/>
    <w:rsid w:val="00B44F29"/>
    <w:rsid w:val="00B70E11"/>
    <w:rsid w:val="00BE27CD"/>
    <w:rsid w:val="00C82896"/>
    <w:rsid w:val="00D8599C"/>
    <w:rsid w:val="00DA1E4B"/>
    <w:rsid w:val="00E053AD"/>
    <w:rsid w:val="00E90031"/>
    <w:rsid w:val="00F506CB"/>
    <w:rsid w:val="00FB5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2429]"/>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55E4"/>
    <w:rPr>
      <w:b/>
      <w:bCs/>
    </w:rPr>
  </w:style>
  <w:style w:type="paragraph" w:styleId="a5">
    <w:name w:val="Balloon Text"/>
    <w:basedOn w:val="a"/>
    <w:link w:val="a6"/>
    <w:uiPriority w:val="99"/>
    <w:semiHidden/>
    <w:unhideWhenUsed/>
    <w:rsid w:val="001355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55E4"/>
    <w:rPr>
      <w:rFonts w:ascii="Tahoma" w:hAnsi="Tahoma" w:cs="Tahoma"/>
      <w:sz w:val="16"/>
      <w:szCs w:val="16"/>
    </w:rPr>
  </w:style>
  <w:style w:type="paragraph" w:styleId="a7">
    <w:name w:val="header"/>
    <w:basedOn w:val="a"/>
    <w:link w:val="a8"/>
    <w:uiPriority w:val="99"/>
    <w:semiHidden/>
    <w:unhideWhenUsed/>
    <w:rsid w:val="001355E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355E4"/>
  </w:style>
  <w:style w:type="paragraph" w:styleId="a9">
    <w:name w:val="footer"/>
    <w:basedOn w:val="a"/>
    <w:link w:val="aa"/>
    <w:uiPriority w:val="99"/>
    <w:unhideWhenUsed/>
    <w:rsid w:val="001355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55E4"/>
  </w:style>
  <w:style w:type="paragraph" w:styleId="ab">
    <w:name w:val="List Paragraph"/>
    <w:basedOn w:val="a"/>
    <w:uiPriority w:val="34"/>
    <w:qFormat/>
    <w:rsid w:val="00691629"/>
    <w:pPr>
      <w:ind w:left="720"/>
      <w:contextualSpacing/>
    </w:pPr>
  </w:style>
  <w:style w:type="character" w:styleId="ac">
    <w:name w:val="Hyperlink"/>
    <w:basedOn w:val="a0"/>
    <w:uiPriority w:val="99"/>
    <w:unhideWhenUsed/>
    <w:rsid w:val="00DA1E4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87506621">
      <w:bodyDiv w:val="1"/>
      <w:marLeft w:val="0"/>
      <w:marRight w:val="0"/>
      <w:marTop w:val="0"/>
      <w:marBottom w:val="0"/>
      <w:divBdr>
        <w:top w:val="none" w:sz="0" w:space="0" w:color="auto"/>
        <w:left w:val="none" w:sz="0" w:space="0" w:color="auto"/>
        <w:bottom w:val="none" w:sz="0" w:space="0" w:color="auto"/>
        <w:right w:val="none" w:sz="0" w:space="0" w:color="auto"/>
      </w:divBdr>
    </w:div>
    <w:div w:id="11750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ic.academic.ru/dic.nsf/brokgauz_efron/114112/&#1063;&#1091;&#1074;&#1089;&#1090;&#1074;&#1086;"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27</Pages>
  <Words>3793</Words>
  <Characters>21626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2018-02-15T04:21:00Z</cp:lastPrinted>
  <dcterms:created xsi:type="dcterms:W3CDTF">2017-09-22T17:19:00Z</dcterms:created>
  <dcterms:modified xsi:type="dcterms:W3CDTF">2018-02-15T04:39:00Z</dcterms:modified>
</cp:coreProperties>
</file>